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3B4" w:rsidRPr="00CC4925" w:rsidRDefault="00FD4CAC" w:rsidP="000D1CD4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872" behindDoc="1" locked="0" layoutInCell="1" allowOverlap="1" wp14:anchorId="016DD7A0" wp14:editId="6DF5D051">
                <wp:simplePos x="0" y="0"/>
                <wp:positionH relativeFrom="margin">
                  <wp:align>left</wp:align>
                </wp:positionH>
                <wp:positionV relativeFrom="paragraph">
                  <wp:posOffset>18415</wp:posOffset>
                </wp:positionV>
                <wp:extent cx="5831840" cy="704215"/>
                <wp:effectExtent l="19050" t="19050" r="16510" b="19685"/>
                <wp:wrapNone/>
                <wp:docPr id="1613" name="Rounded Rectangle 16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FD4CAC" w:rsidRDefault="00D72D3A" w:rsidP="00FD4CA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D4CAC">
                              <w:rPr>
                                <w:lang w:val="pt-PT"/>
                              </w:rPr>
                              <w:t>ATIVIDADE DE RECUPERAÇÃO 42</w:t>
                            </w:r>
                          </w:p>
                          <w:p w:rsidR="00D72D3A" w:rsidRPr="00FD4CAC" w:rsidRDefault="00D72D3A" w:rsidP="00FD4CAC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FD4CAC">
                              <w:rPr>
                                <w:lang w:val="pt-PT"/>
                              </w:rPr>
                              <w:t>Relações entre as unidades de superfície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6DD7A0" id="Rounded Rectangle 1613" o:spid="_x0000_s1173" style="position:absolute;left:0;text-align:left;margin-left:0;margin-top:1.45pt;width:459.2pt;height:55.45pt;z-index:-2516526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XTYu8A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FD4CAC" w:rsidRDefault="00D72D3A" w:rsidP="00FD4CAC">
                      <w:pPr>
                        <w:pStyle w:val="TituloFicha"/>
                        <w:rPr>
                          <w:lang w:val="pt-PT"/>
                        </w:rPr>
                      </w:pPr>
                      <w:r w:rsidRPr="00FD4CAC">
                        <w:rPr>
                          <w:lang w:val="pt-PT"/>
                        </w:rPr>
                        <w:t>ATIVIDADE DE RECUPERAÇÃO 42</w:t>
                      </w:r>
                    </w:p>
                    <w:p w:rsidR="00D72D3A" w:rsidRPr="00FD4CAC" w:rsidRDefault="00D72D3A" w:rsidP="00FD4CAC">
                      <w:pPr>
                        <w:pStyle w:val="TituloFicha"/>
                        <w:rPr>
                          <w:lang w:val="pt-PT"/>
                        </w:rPr>
                      </w:pPr>
                      <w:r w:rsidRPr="00FD4CAC">
                        <w:rPr>
                          <w:lang w:val="pt-PT"/>
                        </w:rPr>
                        <w:t>Relações entre as unidades de superfície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D4CAC" w:rsidRPr="00CC4925" w:rsidRDefault="00FD4CAC" w:rsidP="000D1CD4">
      <w:pPr>
        <w:pStyle w:val="NormalA"/>
      </w:pPr>
    </w:p>
    <w:p w:rsidR="00FD4CAC" w:rsidRPr="00CC4925" w:rsidRDefault="00FD4CAC" w:rsidP="000D1CD4">
      <w:pPr>
        <w:pStyle w:val="NormalA"/>
      </w:pPr>
    </w:p>
    <w:p w:rsidR="00FD4CAC" w:rsidRPr="00CC4925" w:rsidRDefault="00FD4CAC" w:rsidP="00FD4CAC">
      <w:pPr>
        <w:pStyle w:val="Normalsemesp"/>
      </w:pPr>
    </w:p>
    <w:p w:rsidR="00FD4CAC" w:rsidRPr="00CC4925" w:rsidRDefault="00895D01" w:rsidP="00FD4CAC">
      <w:pPr>
        <w:pStyle w:val="NormalA"/>
      </w:pPr>
      <w:r>
        <w:t>NOME: ______________________________________N.º: ______ TURMA: _________ DATA: ____________</w:t>
      </w:r>
    </w:p>
    <w:p w:rsidR="00FD4CAC" w:rsidRPr="00CC4925" w:rsidRDefault="00FD4CAC" w:rsidP="00FD4CAC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D4CAC" w:rsidRPr="00CC4925" w:rsidTr="000F4D1D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FD4CAC" w:rsidRPr="00CC4925" w:rsidRDefault="00FD4CAC" w:rsidP="000F4D1D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FD4CAC" w:rsidRPr="00CC4925" w:rsidTr="000F4D1D">
        <w:tc>
          <w:tcPr>
            <w:tcW w:w="9016" w:type="dxa"/>
          </w:tcPr>
          <w:p w:rsidR="00FD4CAC" w:rsidRPr="00CC4925" w:rsidRDefault="00FD4CAC" w:rsidP="00FD4CAC">
            <w:pPr>
              <w:pStyle w:val="NormalA"/>
              <w:spacing w:before="120" w:after="120"/>
            </w:pPr>
            <w:r w:rsidRPr="00CC4925">
              <w:t>As unidades de superfície e as relações entre elas são as seguintes:</w:t>
            </w:r>
          </w:p>
          <w:p w:rsidR="00FD4CAC" w:rsidRPr="00CC4925" w:rsidRDefault="00FD4CAC" w:rsidP="00FD4CAC">
            <w:pPr>
              <w:pStyle w:val="NormalA"/>
              <w:spacing w:before="120" w:after="120"/>
              <w:jc w:val="center"/>
              <w:rPr>
                <w:sz w:val="16"/>
                <w:szCs w:val="16"/>
              </w:rPr>
            </w:pPr>
            <w:r w:rsidRPr="00CC4925">
              <w:rPr>
                <w:sz w:val="16"/>
                <w:szCs w:val="16"/>
              </w:rPr>
              <w:t>Para passar de uma unidade para outra menor, multiplica-se</w:t>
            </w:r>
          </w:p>
          <w:p w:rsidR="00FD4CAC" w:rsidRPr="00CC4925" w:rsidRDefault="00FD4CAC" w:rsidP="00FD4CAC">
            <w:pPr>
              <w:pStyle w:val="NormalA"/>
              <w:spacing w:before="120" w:after="120"/>
              <w:rPr>
                <w:sz w:val="16"/>
                <w:szCs w:val="16"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3690C66" wp14:editId="0B4A4194">
                  <wp:extent cx="5711632" cy="1360943"/>
                  <wp:effectExtent l="0" t="0" r="3810" b="0"/>
                  <wp:docPr id="5328" name="Imagem 53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47" t="868"/>
                          <a:stretch/>
                        </pic:blipFill>
                        <pic:spPr bwMode="auto">
                          <a:xfrm>
                            <a:off x="0" y="0"/>
                            <a:ext cx="5711632" cy="136094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FD4CAC" w:rsidRPr="00CC4925" w:rsidRDefault="00FD4CAC" w:rsidP="00FD4CAC">
            <w:pPr>
              <w:pStyle w:val="NormalA"/>
              <w:spacing w:before="120" w:after="120"/>
              <w:jc w:val="center"/>
            </w:pPr>
            <w:r w:rsidRPr="00CC4925">
              <w:rPr>
                <w:sz w:val="16"/>
                <w:szCs w:val="16"/>
              </w:rPr>
              <w:t>Para passar de uma unidade para outra maior, divide-se</w:t>
            </w:r>
          </w:p>
        </w:tc>
      </w:tr>
    </w:tbl>
    <w:p w:rsidR="001033B4" w:rsidRPr="00CC4925" w:rsidRDefault="00FB6D9E" w:rsidP="00AE166E">
      <w:pPr>
        <w:pStyle w:val="1Numerao"/>
        <w:numPr>
          <w:ilvl w:val="0"/>
          <w:numId w:val="203"/>
        </w:numPr>
      </w:pPr>
      <w:r w:rsidRPr="00CC4925">
        <w:t>Completa o esquema das unidades de superfície.</w:t>
      </w:r>
    </w:p>
    <w:p w:rsidR="001033B4" w:rsidRPr="00CC4925" w:rsidRDefault="0036673E" w:rsidP="00FD4CAC">
      <w:pPr>
        <w:pStyle w:val="NormalA"/>
        <w:jc w:val="center"/>
      </w:pPr>
      <w:r w:rsidRPr="00CC4925">
        <w:rPr>
          <w:noProof/>
          <w:lang w:eastAsia="pt-PT"/>
        </w:rPr>
        <w:drawing>
          <wp:inline distT="0" distB="0" distL="0" distR="0">
            <wp:extent cx="5303520" cy="1111885"/>
            <wp:effectExtent l="0" t="0" r="0" b="0"/>
            <wp:docPr id="5329" name="Picture 1216" descr="C:\Users\Ijup\Desktop\New folder (4)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Ijup\Desktop\New folder (4)\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11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3B4" w:rsidRPr="00CC4925" w:rsidRDefault="00AE4C74" w:rsidP="0094019E">
      <w:pPr>
        <w:pStyle w:val="1Numerao"/>
      </w:pPr>
      <w:r w:rsidRPr="00CC4925">
        <w:t>Escreve a operação que se deve fazer para passar de uma unidade para outra.</w:t>
      </w:r>
    </w:p>
    <w:p w:rsidR="001033B4" w:rsidRPr="00CC4925" w:rsidRDefault="00FD4CAC" w:rsidP="00AE166E">
      <w:pPr>
        <w:pStyle w:val="NormalA"/>
        <w:numPr>
          <w:ilvl w:val="0"/>
          <w:numId w:val="204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73504" behindDoc="0" locked="0" layoutInCell="1" allowOverlap="1" wp14:anchorId="610C1CB6" wp14:editId="28B65519">
                <wp:simplePos x="0" y="0"/>
                <wp:positionH relativeFrom="column">
                  <wp:posOffset>1266825</wp:posOffset>
                </wp:positionH>
                <wp:positionV relativeFrom="paragraph">
                  <wp:posOffset>66040</wp:posOffset>
                </wp:positionV>
                <wp:extent cx="266700" cy="0"/>
                <wp:effectExtent l="0" t="76200" r="19050" b="95250"/>
                <wp:wrapNone/>
                <wp:docPr id="4769" name="Conexão reta unidirecional 47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4F97023D" id="Conexão reta unidirecional 4769" o:spid="_x0000_s1026" type="#_x0000_t32" style="position:absolute;margin-left:99.75pt;margin-top:5.2pt;width:21pt;height:0;z-index:252373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" strokecolor="black [3040]">
                <v:stroke endarrow="block"/>
              </v:shape>
            </w:pict>
          </mc:Fallback>
        </mc:AlternateContent>
      </w:r>
      <w:r w:rsidR="00BC070B" w:rsidRPr="00CC4925">
        <w:t>De dam</w:t>
      </w:r>
      <w:r w:rsidR="00BC070B" w:rsidRPr="00CC4925">
        <w:rPr>
          <w:vertAlign w:val="superscript"/>
        </w:rPr>
        <w:t>2</w:t>
      </w:r>
      <w:r w:rsidR="00BC070B" w:rsidRPr="00CC4925">
        <w:t xml:space="preserve"> a dm</w:t>
      </w:r>
      <w:r w:rsidR="00BC070B" w:rsidRPr="00CC4925">
        <w:rPr>
          <w:vertAlign w:val="superscript"/>
        </w:rPr>
        <w:t>2</w:t>
      </w:r>
      <w:r w:rsidR="00BC070B" w:rsidRPr="00CC4925">
        <w:t xml:space="preserve"> </w:t>
      </w:r>
      <w:r w:rsidRPr="00CC4925">
        <w:tab/>
        <w:t xml:space="preserve">     </w:t>
      </w:r>
      <w:r w:rsidR="00BC070B" w:rsidRPr="00CC4925">
        <w:t xml:space="preserve"> Multiplicar </w:t>
      </w:r>
      <w:proofErr w:type="gramStart"/>
      <w:r w:rsidR="00BC070B" w:rsidRPr="00CC4925">
        <w:t>por</w:t>
      </w:r>
      <w:proofErr w:type="gramEnd"/>
      <w:r w:rsidR="004068AC" w:rsidRPr="00CC4925">
        <w:tab/>
      </w:r>
      <w:r w:rsidRPr="00CC4925">
        <w:t>______________________________________________________</w:t>
      </w:r>
    </w:p>
    <w:p w:rsidR="00BC070B" w:rsidRPr="00CC4925" w:rsidRDefault="00FD4CAC" w:rsidP="00AE166E">
      <w:pPr>
        <w:pStyle w:val="NormalA"/>
        <w:numPr>
          <w:ilvl w:val="0"/>
          <w:numId w:val="204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75552" behindDoc="0" locked="0" layoutInCell="1" allowOverlap="1" wp14:anchorId="034D00F6" wp14:editId="3C2A8F7F">
                <wp:simplePos x="0" y="0"/>
                <wp:positionH relativeFrom="column">
                  <wp:posOffset>1266825</wp:posOffset>
                </wp:positionH>
                <wp:positionV relativeFrom="paragraph">
                  <wp:posOffset>64135</wp:posOffset>
                </wp:positionV>
                <wp:extent cx="266700" cy="0"/>
                <wp:effectExtent l="0" t="76200" r="19050" b="95250"/>
                <wp:wrapNone/>
                <wp:docPr id="4770" name="Conexão reta unidirecional 47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0ED52DB2" id="Conexão reta unidirecional 4770" o:spid="_x0000_s1026" type="#_x0000_t32" style="position:absolute;margin-left:99.75pt;margin-top:5.05pt;width:21pt;height:0;z-index:252375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" strokecolor="black [3040]">
                <v:stroke endarrow="block"/>
              </v:shape>
            </w:pict>
          </mc:Fallback>
        </mc:AlternateContent>
      </w:r>
      <w:r w:rsidR="00BC070B" w:rsidRPr="00CC4925">
        <w:t>De hm</w:t>
      </w:r>
      <w:r w:rsidR="00BC070B" w:rsidRPr="00CC4925">
        <w:rPr>
          <w:vertAlign w:val="superscript"/>
        </w:rPr>
        <w:t>2</w:t>
      </w:r>
      <w:r w:rsidR="00BC070B" w:rsidRPr="00CC4925">
        <w:t xml:space="preserve"> a m</w:t>
      </w:r>
      <w:r w:rsidR="00BC070B" w:rsidRPr="00CC4925">
        <w:rPr>
          <w:vertAlign w:val="superscript"/>
        </w:rPr>
        <w:t>2</w:t>
      </w:r>
      <w:r w:rsidRPr="00CC4925">
        <w:rPr>
          <w:vertAlign w:val="superscript"/>
        </w:rPr>
        <w:t xml:space="preserve"> </w:t>
      </w:r>
      <w:r w:rsidRPr="00CC4925">
        <w:tab/>
        <w:t xml:space="preserve">      _________________________________________________________________</w:t>
      </w:r>
    </w:p>
    <w:p w:rsidR="00BC070B" w:rsidRPr="00CC4925" w:rsidRDefault="00FD4CAC" w:rsidP="00AE166E">
      <w:pPr>
        <w:pStyle w:val="NormalA"/>
        <w:numPr>
          <w:ilvl w:val="0"/>
          <w:numId w:val="204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77600" behindDoc="0" locked="0" layoutInCell="1" allowOverlap="1" wp14:anchorId="441FEFE3" wp14:editId="1842BAAC">
                <wp:simplePos x="0" y="0"/>
                <wp:positionH relativeFrom="column">
                  <wp:posOffset>1266825</wp:posOffset>
                </wp:positionH>
                <wp:positionV relativeFrom="paragraph">
                  <wp:posOffset>71755</wp:posOffset>
                </wp:positionV>
                <wp:extent cx="266700" cy="0"/>
                <wp:effectExtent l="0" t="76200" r="19050" b="95250"/>
                <wp:wrapNone/>
                <wp:docPr id="4771" name="Conexão reta unidirecional 47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5E7033A1" id="Conexão reta unidirecional 4771" o:spid="_x0000_s1026" type="#_x0000_t32" style="position:absolute;margin-left:99.75pt;margin-top:5.65pt;width:21pt;height:0;z-index:252377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" strokecolor="black [3040]">
                <v:stroke endarrow="block"/>
              </v:shape>
            </w:pict>
          </mc:Fallback>
        </mc:AlternateContent>
      </w:r>
      <w:r w:rsidR="00BC070B" w:rsidRPr="00CC4925">
        <w:t>De dm</w:t>
      </w:r>
      <w:r w:rsidR="00BC070B" w:rsidRPr="00CC4925">
        <w:rPr>
          <w:vertAlign w:val="superscript"/>
        </w:rPr>
        <w:t>2</w:t>
      </w:r>
      <w:r w:rsidR="00BC070B" w:rsidRPr="00CC4925">
        <w:t xml:space="preserve"> a dam</w:t>
      </w:r>
      <w:r w:rsidR="00BC070B" w:rsidRPr="00CC4925">
        <w:rPr>
          <w:vertAlign w:val="superscript"/>
        </w:rPr>
        <w:t>2</w:t>
      </w:r>
      <w:r w:rsidR="004068AC" w:rsidRPr="00CC4925">
        <w:tab/>
      </w:r>
      <w:r w:rsidRPr="00CC4925">
        <w:t xml:space="preserve">      _________________________________________________________________</w:t>
      </w:r>
    </w:p>
    <w:p w:rsidR="00BC070B" w:rsidRPr="00CC4925" w:rsidRDefault="00FD4CAC" w:rsidP="00AE166E">
      <w:pPr>
        <w:pStyle w:val="NormalA"/>
        <w:numPr>
          <w:ilvl w:val="0"/>
          <w:numId w:val="204"/>
        </w:numPr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79648" behindDoc="0" locked="0" layoutInCell="1" allowOverlap="1" wp14:anchorId="518CCB78" wp14:editId="21669A81">
                <wp:simplePos x="0" y="0"/>
                <wp:positionH relativeFrom="column">
                  <wp:posOffset>1266825</wp:posOffset>
                </wp:positionH>
                <wp:positionV relativeFrom="paragraph">
                  <wp:posOffset>69850</wp:posOffset>
                </wp:positionV>
                <wp:extent cx="266700" cy="0"/>
                <wp:effectExtent l="0" t="76200" r="19050" b="95250"/>
                <wp:wrapNone/>
                <wp:docPr id="4772" name="Conexão reta unidirecional 47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0CFFB9E7" id="Conexão reta unidirecional 4772" o:spid="_x0000_s1026" type="#_x0000_t32" style="position:absolute;margin-left:99.75pt;margin-top:5.5pt;width:21pt;height:0;z-index:252379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" strokecolor="black [3040]">
                <v:stroke endarrow="block"/>
              </v:shape>
            </w:pict>
          </mc:Fallback>
        </mc:AlternateContent>
      </w:r>
      <w:r w:rsidR="00BC070B" w:rsidRPr="00CC4925">
        <w:t>De km</w:t>
      </w:r>
      <w:r w:rsidR="00BC070B" w:rsidRPr="00CC4925">
        <w:rPr>
          <w:vertAlign w:val="superscript"/>
        </w:rPr>
        <w:t>2</w:t>
      </w:r>
      <w:r w:rsidR="00BC070B" w:rsidRPr="00CC4925">
        <w:t xml:space="preserve"> a hm</w:t>
      </w:r>
      <w:r w:rsidR="00BC070B" w:rsidRPr="00CC4925">
        <w:rPr>
          <w:vertAlign w:val="superscript"/>
        </w:rPr>
        <w:t>2</w:t>
      </w:r>
      <w:r w:rsidR="00BC070B" w:rsidRPr="00CC4925">
        <w:t xml:space="preserve"> </w:t>
      </w:r>
      <w:r w:rsidR="004068AC" w:rsidRPr="00CC4925">
        <w:tab/>
      </w:r>
      <w:r w:rsidRPr="00CC4925">
        <w:t xml:space="preserve">      _________________________________________________________________</w:t>
      </w:r>
    </w:p>
    <w:p w:rsidR="001033B4" w:rsidRPr="00CC4925" w:rsidRDefault="00FA3FCC" w:rsidP="0094019E">
      <w:pPr>
        <w:pStyle w:val="1Numerao"/>
      </w:pPr>
      <w:r w:rsidRPr="00CC4925">
        <w:t>Completa.</w:t>
      </w:r>
    </w:p>
    <w:p w:rsidR="0047355E" w:rsidRPr="00CC4925" w:rsidRDefault="00AC154B" w:rsidP="00AE166E">
      <w:pPr>
        <w:pStyle w:val="NormalA"/>
        <w:numPr>
          <w:ilvl w:val="0"/>
          <w:numId w:val="205"/>
        </w:numPr>
      </w:pPr>
      <w:r w:rsidRPr="00CC4925">
        <w:t>3 km</w:t>
      </w:r>
      <w:r w:rsidRPr="00CC4925">
        <w:rPr>
          <w:vertAlign w:val="superscript"/>
        </w:rPr>
        <w:t>2</w:t>
      </w:r>
      <w:r w:rsidRPr="00CC4925">
        <w:t xml:space="preserve"> =</w:t>
      </w:r>
      <w:r w:rsidR="00AD5145" w:rsidRPr="00CC4925">
        <w:t xml:space="preserve"> __________________</w:t>
      </w:r>
      <w:r w:rsidRPr="00CC4925">
        <w:t xml:space="preserve"> </w:t>
      </w:r>
      <w:r w:rsidR="00D93C0E" w:rsidRPr="00CC4925">
        <w:t>dam</w:t>
      </w:r>
      <w:r w:rsidR="00D93C0E" w:rsidRPr="00CC4925">
        <w:rPr>
          <w:vertAlign w:val="superscript"/>
        </w:rPr>
        <w:t>2</w:t>
      </w:r>
      <w:r w:rsidR="00D93C0E" w:rsidRPr="00CC4925">
        <w:t xml:space="preserve"> </w:t>
      </w:r>
      <w:r w:rsidR="00AD5145" w:rsidRPr="00CC4925">
        <w:tab/>
      </w:r>
      <w:r w:rsidR="00AD5145" w:rsidRPr="00CC4925">
        <w:tab/>
      </w:r>
      <w:r w:rsidR="00AD5145" w:rsidRPr="00CC4925">
        <w:tab/>
      </w:r>
      <w:r w:rsidR="0047355E" w:rsidRPr="00CC4925">
        <w:rPr>
          <w:b/>
        </w:rPr>
        <w:t>d)</w:t>
      </w:r>
      <w:r w:rsidR="0047355E" w:rsidRPr="00CC4925">
        <w:t xml:space="preserve"> </w:t>
      </w:r>
      <w:r w:rsidR="00FD13FF" w:rsidRPr="00CC4925">
        <w:t xml:space="preserve">  </w:t>
      </w:r>
      <w:r w:rsidR="0047355E" w:rsidRPr="00CC4925">
        <w:t>63,7 cm</w:t>
      </w:r>
      <w:r w:rsidR="0047355E" w:rsidRPr="00CC4925">
        <w:rPr>
          <w:vertAlign w:val="superscript"/>
        </w:rPr>
        <w:t>2</w:t>
      </w:r>
      <w:r w:rsidR="0047355E" w:rsidRPr="00CC4925">
        <w:t xml:space="preserve"> =</w:t>
      </w:r>
      <w:r w:rsidR="00FD13FF" w:rsidRPr="00CC4925">
        <w:t xml:space="preserve"> _________________</w:t>
      </w:r>
      <w:r w:rsidR="0047355E" w:rsidRPr="00CC4925">
        <w:t xml:space="preserve"> dm</w:t>
      </w:r>
      <w:r w:rsidR="0047355E" w:rsidRPr="00CC4925">
        <w:rPr>
          <w:vertAlign w:val="superscript"/>
        </w:rPr>
        <w:t>2</w:t>
      </w:r>
    </w:p>
    <w:p w:rsidR="00FF53A1" w:rsidRPr="00CC4925" w:rsidRDefault="00FF53A1" w:rsidP="00AE166E">
      <w:pPr>
        <w:pStyle w:val="NormalA"/>
        <w:numPr>
          <w:ilvl w:val="0"/>
          <w:numId w:val="205"/>
        </w:numPr>
      </w:pPr>
      <w:r w:rsidRPr="00CC4925">
        <w:t xml:space="preserve">0,06 </w:t>
      </w:r>
      <w:proofErr w:type="gramStart"/>
      <w:r w:rsidRPr="00CC4925">
        <w:t>km</w:t>
      </w:r>
      <w:r w:rsidRPr="00CC4925">
        <w:rPr>
          <w:vertAlign w:val="superscript"/>
        </w:rPr>
        <w:t>2</w:t>
      </w:r>
      <w:proofErr w:type="gramEnd"/>
      <w:r w:rsidRPr="00CC4925">
        <w:t xml:space="preserve"> = </w:t>
      </w:r>
      <w:r w:rsidR="00AD5145" w:rsidRPr="00CC4925">
        <w:t xml:space="preserve">________________ </w:t>
      </w:r>
      <w:r w:rsidRPr="00CC4925">
        <w:t>dm</w:t>
      </w:r>
      <w:r w:rsidRPr="00CC4925">
        <w:rPr>
          <w:vertAlign w:val="superscript"/>
        </w:rPr>
        <w:t>2</w:t>
      </w:r>
      <w:r w:rsidRPr="00CC4925">
        <w:tab/>
      </w:r>
      <w:r w:rsidR="00AD5145" w:rsidRPr="00CC4925">
        <w:tab/>
      </w:r>
      <w:r w:rsidR="00AD5145" w:rsidRPr="00CC4925">
        <w:tab/>
      </w:r>
      <w:proofErr w:type="gramStart"/>
      <w:r w:rsidRPr="00CC4925">
        <w:rPr>
          <w:b/>
        </w:rPr>
        <w:t>e)</w:t>
      </w:r>
      <w:r w:rsidR="00FD13FF" w:rsidRPr="00CC4925">
        <w:t xml:space="preserve">  </w:t>
      </w:r>
      <w:r w:rsidRPr="00CC4925">
        <w:t xml:space="preserve"> 15</w:t>
      </w:r>
      <w:proofErr w:type="gramEnd"/>
      <w:r w:rsidRPr="00CC4925">
        <w:t xml:space="preserve"> 000 cm</w:t>
      </w:r>
      <w:r w:rsidRPr="00CC4925">
        <w:rPr>
          <w:vertAlign w:val="superscript"/>
        </w:rPr>
        <w:t>2</w:t>
      </w:r>
      <w:r w:rsidRPr="00CC4925">
        <w:t xml:space="preserve"> =</w:t>
      </w:r>
      <w:r w:rsidR="00FD13FF" w:rsidRPr="00CC4925">
        <w:t xml:space="preserve"> ________________</w:t>
      </w:r>
      <w:r w:rsidRPr="00CC4925">
        <w:t>hm</w:t>
      </w:r>
      <w:r w:rsidRPr="00CC4925">
        <w:rPr>
          <w:vertAlign w:val="superscript"/>
        </w:rPr>
        <w:t>2</w:t>
      </w:r>
      <w:r w:rsidRPr="00CC4925">
        <w:t xml:space="preserve"> </w:t>
      </w:r>
    </w:p>
    <w:p w:rsidR="001033B4" w:rsidRPr="00CC4925" w:rsidRDefault="00B27F62" w:rsidP="00AE166E">
      <w:pPr>
        <w:pStyle w:val="NormalA"/>
        <w:numPr>
          <w:ilvl w:val="0"/>
          <w:numId w:val="205"/>
        </w:numPr>
      </w:pPr>
      <w:r w:rsidRPr="00CC4925">
        <w:t xml:space="preserve">3,24 </w:t>
      </w:r>
      <w:proofErr w:type="gramStart"/>
      <w:r w:rsidRPr="00CC4925">
        <w:t>m</w:t>
      </w:r>
      <w:r w:rsidRPr="00CC4925">
        <w:rPr>
          <w:vertAlign w:val="superscript"/>
        </w:rPr>
        <w:t>2</w:t>
      </w:r>
      <w:proofErr w:type="gramEnd"/>
      <w:r w:rsidRPr="00CC4925">
        <w:t xml:space="preserve"> = </w:t>
      </w:r>
      <w:r w:rsidR="00AD5145" w:rsidRPr="00CC4925">
        <w:t xml:space="preserve">_________________ </w:t>
      </w:r>
      <w:r w:rsidRPr="00CC4925">
        <w:t>hm</w:t>
      </w:r>
      <w:r w:rsidRPr="00CC4925">
        <w:rPr>
          <w:vertAlign w:val="superscript"/>
        </w:rPr>
        <w:t>2</w:t>
      </w:r>
      <w:r w:rsidRPr="00CC4925">
        <w:tab/>
      </w:r>
      <w:r w:rsidR="00AD5145" w:rsidRPr="00CC4925">
        <w:tab/>
      </w:r>
      <w:r w:rsidR="00AD5145" w:rsidRPr="00CC4925">
        <w:tab/>
      </w:r>
      <w:proofErr w:type="gramStart"/>
      <w:r w:rsidRPr="00CC4925">
        <w:rPr>
          <w:b/>
        </w:rPr>
        <w:t>f)</w:t>
      </w:r>
      <w:r w:rsidRPr="00CC4925">
        <w:t xml:space="preserve">  </w:t>
      </w:r>
      <w:r w:rsidR="00FD13FF" w:rsidRPr="00CC4925">
        <w:t xml:space="preserve"> </w:t>
      </w:r>
      <w:r w:rsidRPr="00CC4925">
        <w:t>7</w:t>
      </w:r>
      <w:proofErr w:type="gramEnd"/>
      <w:r w:rsidRPr="00CC4925">
        <w:t>,92 dm</w:t>
      </w:r>
      <w:r w:rsidRPr="00CC4925">
        <w:rPr>
          <w:vertAlign w:val="superscript"/>
        </w:rPr>
        <w:t>2</w:t>
      </w:r>
      <w:r w:rsidR="00FD13FF" w:rsidRPr="00CC4925">
        <w:t xml:space="preserve"> = ________________</w:t>
      </w:r>
      <w:r w:rsidRPr="00CC4925">
        <w:t>dam</w:t>
      </w:r>
      <w:r w:rsidRPr="00CC4925">
        <w:rPr>
          <w:vertAlign w:val="superscript"/>
        </w:rPr>
        <w:t>2</w:t>
      </w:r>
      <w:r w:rsidRPr="00CC4925">
        <w:t xml:space="preserve"> </w:t>
      </w:r>
    </w:p>
    <w:p w:rsidR="001033B4" w:rsidRPr="00CC4925" w:rsidRDefault="00FD13FF" w:rsidP="0094019E">
      <w:pPr>
        <w:pStyle w:val="1Numerao"/>
      </w:pPr>
      <w:r w:rsidRPr="00CC4925">
        <w:rPr>
          <w:noProof/>
          <w:lang w:eastAsia="pt-PT"/>
        </w:rPr>
        <w:drawing>
          <wp:anchor distT="0" distB="0" distL="114300" distR="114300" simplePos="0" relativeHeight="252383744" behindDoc="0" locked="0" layoutInCell="1" allowOverlap="1" wp14:anchorId="6C01D0FC" wp14:editId="1CBB339C">
            <wp:simplePos x="0" y="0"/>
            <wp:positionH relativeFrom="column">
              <wp:posOffset>3419475</wp:posOffset>
            </wp:positionH>
            <wp:positionV relativeFrom="paragraph">
              <wp:posOffset>34290</wp:posOffset>
            </wp:positionV>
            <wp:extent cx="2487600" cy="1260000"/>
            <wp:effectExtent l="0" t="0" r="8255" b="0"/>
            <wp:wrapSquare wrapText="bothSides"/>
            <wp:docPr id="5330" name="Imagem 5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760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81696" behindDoc="0" locked="0" layoutInCell="1" allowOverlap="1" wp14:anchorId="3B5F577A" wp14:editId="53ABC88C">
                <wp:simplePos x="0" y="0"/>
                <wp:positionH relativeFrom="column">
                  <wp:posOffset>200025</wp:posOffset>
                </wp:positionH>
                <wp:positionV relativeFrom="paragraph">
                  <wp:posOffset>243205</wp:posOffset>
                </wp:positionV>
                <wp:extent cx="2772000" cy="619125"/>
                <wp:effectExtent l="0" t="0" r="28575" b="28575"/>
                <wp:wrapNone/>
                <wp:docPr id="4773" name="Retângulo arredondado 47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772000" cy="619125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F9DBBCB" id="Retângulo arredondado 4773" o:spid="_x0000_s1026" style="position:absolute;margin-left:15.75pt;margin-top:19.15pt;width:218.25pt;height:48.75pt;z-index:252381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" filled="f">
                <v:stroke joinstyle="miter"/>
              </v:roundrect>
            </w:pict>
          </mc:Fallback>
        </mc:AlternateContent>
      </w:r>
      <w:r w:rsidR="00AA6E19" w:rsidRPr="00CC4925">
        <w:t>Lê e resolve.</w:t>
      </w:r>
    </w:p>
    <w:p w:rsidR="00FD13FF" w:rsidRPr="00CC4925" w:rsidRDefault="00FD13FF" w:rsidP="00FD13FF">
      <w:pPr>
        <w:pStyle w:val="NormalA"/>
        <w:spacing w:after="0"/>
        <w:ind w:left="426" w:right="4490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384768" behindDoc="0" locked="0" layoutInCell="1" allowOverlap="1">
                <wp:simplePos x="0" y="0"/>
                <wp:positionH relativeFrom="column">
                  <wp:posOffset>2981325</wp:posOffset>
                </wp:positionH>
                <wp:positionV relativeFrom="paragraph">
                  <wp:posOffset>245110</wp:posOffset>
                </wp:positionV>
                <wp:extent cx="400050" cy="0"/>
                <wp:effectExtent l="0" t="76200" r="19050" b="95250"/>
                <wp:wrapNone/>
                <wp:docPr id="4776" name="Conexão reta unidirecional 47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00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shape w14:anchorId="2013B3C4" id="Conexão reta unidirecional 4776" o:spid="_x0000_s1026" type="#_x0000_t32" style="position:absolute;margin-left:234.75pt;margin-top:19.3pt;width:31.5pt;height:0;z-index:252384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" strokecolor="black [3040]">
                <v:stroke endarrow="block"/>
              </v:shape>
            </w:pict>
          </mc:Fallback>
        </mc:AlternateContent>
      </w:r>
      <w:r w:rsidRPr="00CC4925">
        <w:t>O Luís tem um terreno com 0,45 hm</w:t>
      </w:r>
      <w:r w:rsidRPr="00CC4925">
        <w:rPr>
          <w:vertAlign w:val="superscript"/>
        </w:rPr>
        <w:t>2</w:t>
      </w:r>
      <w:r w:rsidRPr="00CC4925">
        <w:t xml:space="preserve"> que pretende dividir em 15 parcelas iguais. </w:t>
      </w:r>
    </w:p>
    <w:p w:rsidR="00FD13FF" w:rsidRPr="00CC4925" w:rsidRDefault="00FD13FF" w:rsidP="00FD13FF">
      <w:pPr>
        <w:pStyle w:val="NormalA"/>
        <w:ind w:left="426" w:right="4490"/>
      </w:pPr>
      <w:r w:rsidRPr="00CC4925">
        <w:t>Quantos metros quadrados medirá cada parcela?</w:t>
      </w:r>
    </w:p>
    <w:p w:rsidR="00FD13FF" w:rsidRPr="00CC4925" w:rsidRDefault="00FD13FF" w:rsidP="00FD13FF">
      <w:pPr>
        <w:pStyle w:val="NormalA"/>
      </w:pPr>
    </w:p>
    <w:p w:rsidR="005D01D1" w:rsidRPr="008823A8" w:rsidRDefault="005D01D1" w:rsidP="008823A8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8823A8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12B25" w:rsidRDefault="00112B25" w:rsidP="00F12BE9">
      <w:pPr>
        <w:spacing w:after="0" w:line="240" w:lineRule="auto"/>
      </w:pPr>
      <w:r>
        <w:separator/>
      </w:r>
    </w:p>
  </w:endnote>
  <w:endnote w:type="continuationSeparator" w:id="0">
    <w:p w:rsidR="00112B25" w:rsidRDefault="00112B25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12B25" w:rsidRDefault="00112B25" w:rsidP="00F12BE9">
      <w:pPr>
        <w:spacing w:after="0" w:line="240" w:lineRule="auto"/>
      </w:pPr>
      <w:r>
        <w:separator/>
      </w:r>
    </w:p>
  </w:footnote>
  <w:footnote w:type="continuationSeparator" w:id="0">
    <w:p w:rsidR="00112B25" w:rsidRDefault="00112B25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2B25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3A8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7FD99B-CA82-480B-A21B-98EAD8FA4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966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2016-07-07T09:57:00Z</dcterms:created>
  <dcterms:modified xsi:type="dcterms:W3CDTF">2016-07-07T09:57:00Z</dcterms:modified>
</cp:coreProperties>
</file>