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6BA7" w:rsidRPr="00E96BA7" w:rsidRDefault="00E96BA7" w:rsidP="00445942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b/>
          <w:bCs/>
          <w:sz w:val="22"/>
          <w:szCs w:val="22"/>
        </w:rPr>
      </w:pPr>
      <w:bookmarkStart w:id="0" w:name="_GoBack"/>
      <w:bookmarkEnd w:id="0"/>
    </w:p>
    <w:p w:rsidR="00DB4D58" w:rsidRPr="00E96BA7" w:rsidRDefault="00DB4D58" w:rsidP="00445942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E96BA7">
        <w:rPr>
          <w:b/>
          <w:bCs/>
          <w:sz w:val="22"/>
          <w:szCs w:val="22"/>
        </w:rPr>
        <w:t>1.</w:t>
      </w:r>
      <w:r w:rsidRPr="00E96BA7">
        <w:rPr>
          <w:sz w:val="22"/>
          <w:szCs w:val="22"/>
        </w:rPr>
        <w:tab/>
      </w:r>
      <w:r w:rsidR="003D7E89" w:rsidRPr="00E96BA7">
        <w:rPr>
          <w:sz w:val="22"/>
          <w:szCs w:val="22"/>
        </w:rPr>
        <w:t xml:space="preserve">A Inês tem 12 quadrados. </w:t>
      </w:r>
    </w:p>
    <w:p w:rsidR="00BE1250" w:rsidRPr="00E96BA7" w:rsidRDefault="003D7E89" w:rsidP="00445942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b/>
          <w:sz w:val="22"/>
          <w:szCs w:val="22"/>
        </w:rPr>
      </w:pPr>
      <w:r w:rsidRPr="00E96BA7">
        <w:rPr>
          <w:b/>
          <w:sz w:val="22"/>
          <w:szCs w:val="22"/>
        </w:rPr>
        <w:tab/>
      </w:r>
      <w:r w:rsidRPr="00E96BA7">
        <w:rPr>
          <w:sz w:val="22"/>
          <w:szCs w:val="22"/>
        </w:rPr>
        <w:t>Com eles ela pode fazer três retângulos equivalentes.</w:t>
      </w:r>
    </w:p>
    <w:p w:rsidR="00BE1250" w:rsidRPr="00E96BA7" w:rsidRDefault="00E96BA7" w:rsidP="00E96BA7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jc w:val="center"/>
        <w:rPr>
          <w:b/>
          <w:sz w:val="22"/>
          <w:szCs w:val="22"/>
        </w:rPr>
      </w:pPr>
      <w:r>
        <w:rPr>
          <w:b/>
          <w:noProof/>
          <w:sz w:val="22"/>
          <w:szCs w:val="22"/>
          <w:lang w:eastAsia="pt-PT"/>
        </w:rPr>
        <w:drawing>
          <wp:inline distT="0" distB="0" distL="0" distR="0">
            <wp:extent cx="5392420" cy="656590"/>
            <wp:effectExtent l="0" t="0" r="0" b="0"/>
            <wp:docPr id="4" name="Picture 4" descr="\\srv-files1.portoeditora.pt\users$\BG\Restauracao\ndomingues\Desktop\_TRABALHO_\M5FN\05_CD\20124818_CONT_DD20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\\srv-files1.portoeditora.pt\users$\BG\Restauracao\ndomingues\Desktop\_TRABALHO_\M5FN\05_CD\20124818_CONT_DD208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2420" cy="656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E1250" w:rsidRPr="00E96BA7" w:rsidRDefault="003D7E89" w:rsidP="003D7E89">
      <w:pPr>
        <w:pStyle w:val="QUESTAO1"/>
        <w:numPr>
          <w:ilvl w:val="1"/>
          <w:numId w:val="1"/>
        </w:numPr>
        <w:tabs>
          <w:tab w:val="clear" w:pos="113"/>
          <w:tab w:val="left" w:pos="425"/>
        </w:tabs>
        <w:spacing w:before="0" w:line="360" w:lineRule="auto"/>
        <w:jc w:val="both"/>
        <w:rPr>
          <w:sz w:val="22"/>
          <w:szCs w:val="22"/>
        </w:rPr>
      </w:pPr>
      <w:r w:rsidRPr="00E96BA7">
        <w:rPr>
          <w:sz w:val="22"/>
          <w:szCs w:val="22"/>
        </w:rPr>
        <w:t>Quantos retângulos equivalentes, de perímetros diferentes, a Inês pode fazer com 24 quadrados iguais?</w:t>
      </w:r>
    </w:p>
    <w:p w:rsidR="003D7E89" w:rsidRPr="00E96BA7" w:rsidRDefault="003D7E89" w:rsidP="003D7E89">
      <w:pPr>
        <w:pStyle w:val="QUESTAO1"/>
        <w:numPr>
          <w:ilvl w:val="1"/>
          <w:numId w:val="1"/>
        </w:numPr>
        <w:tabs>
          <w:tab w:val="clear" w:pos="113"/>
          <w:tab w:val="left" w:pos="425"/>
        </w:tabs>
        <w:spacing w:before="0" w:line="360" w:lineRule="auto"/>
        <w:jc w:val="both"/>
        <w:rPr>
          <w:sz w:val="22"/>
          <w:szCs w:val="22"/>
        </w:rPr>
      </w:pPr>
      <w:r w:rsidRPr="00E96BA7">
        <w:rPr>
          <w:sz w:val="22"/>
          <w:szCs w:val="22"/>
        </w:rPr>
        <w:t>De quantos quadrados iguais precisa para fazer exatamente cinco retângulos equivalentes de perímetros diferentes?</w:t>
      </w:r>
    </w:p>
    <w:p w:rsidR="006C0EB9" w:rsidRPr="00E96BA7" w:rsidRDefault="006C0EB9" w:rsidP="003D7E89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jc w:val="both"/>
        <w:rPr>
          <w:sz w:val="22"/>
          <w:szCs w:val="22"/>
        </w:rPr>
      </w:pPr>
    </w:p>
    <w:p w:rsidR="006C0EB9" w:rsidRPr="00E96BA7" w:rsidRDefault="006C0EB9" w:rsidP="003D7E89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jc w:val="both"/>
        <w:rPr>
          <w:sz w:val="22"/>
          <w:szCs w:val="22"/>
        </w:rPr>
      </w:pPr>
      <w:r w:rsidRPr="00E96BA7">
        <w:rPr>
          <w:b/>
          <w:sz w:val="22"/>
          <w:szCs w:val="22"/>
        </w:rPr>
        <w:t>2.</w:t>
      </w:r>
      <w:r w:rsidRPr="00E96BA7">
        <w:rPr>
          <w:b/>
          <w:sz w:val="22"/>
          <w:szCs w:val="22"/>
        </w:rPr>
        <w:tab/>
      </w:r>
      <w:r w:rsidR="003D7E89" w:rsidRPr="00E96BA7">
        <w:rPr>
          <w:sz w:val="22"/>
          <w:szCs w:val="22"/>
        </w:rPr>
        <w:t>Identifica as figuras equivalentes geometricamente iguais e as figuras equivalentes não geometricamente iguais.</w:t>
      </w:r>
    </w:p>
    <w:p w:rsidR="00BE1250" w:rsidRPr="00E96BA7" w:rsidRDefault="00E96BA7" w:rsidP="00E96BA7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jc w:val="center"/>
        <w:rPr>
          <w:sz w:val="22"/>
          <w:szCs w:val="22"/>
        </w:rPr>
      </w:pPr>
      <w:r>
        <w:rPr>
          <w:noProof/>
          <w:sz w:val="22"/>
          <w:szCs w:val="22"/>
          <w:lang w:eastAsia="pt-PT"/>
        </w:rPr>
        <w:drawing>
          <wp:inline distT="0" distB="0" distL="0" distR="0">
            <wp:extent cx="4321810" cy="1805305"/>
            <wp:effectExtent l="0" t="0" r="0" b="0"/>
            <wp:docPr id="5" name="Picture 5" descr="\\srv-files1.portoeditora.pt\users$\BG\Restauracao\ndomingues\Desktop\_TRABALHO_\M5FN\05_CD\20124818_CONT_DD20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\\srv-files1.portoeditora.pt\users$\BG\Restauracao\ndomingues\Desktop\_TRABALHO_\M5FN\05_CD\20124818_CONT_DD209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1810" cy="1805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E1250" w:rsidRPr="00E96BA7" w:rsidRDefault="00BE1250" w:rsidP="00BE1250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b/>
          <w:sz w:val="22"/>
          <w:szCs w:val="22"/>
        </w:rPr>
      </w:pPr>
    </w:p>
    <w:p w:rsidR="00BE1250" w:rsidRPr="00E96BA7" w:rsidRDefault="00BE1250" w:rsidP="003D7E89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E96BA7">
        <w:rPr>
          <w:b/>
          <w:sz w:val="22"/>
          <w:szCs w:val="22"/>
        </w:rPr>
        <w:t>3.</w:t>
      </w:r>
      <w:r w:rsidRPr="00E96BA7">
        <w:rPr>
          <w:b/>
          <w:sz w:val="22"/>
          <w:szCs w:val="22"/>
        </w:rPr>
        <w:tab/>
      </w:r>
      <w:r w:rsidR="003D7E89" w:rsidRPr="00E96BA7">
        <w:rPr>
          <w:sz w:val="22"/>
          <w:szCs w:val="22"/>
        </w:rPr>
        <w:t>Para cada uma das figuras, indica a área de acordo com a unidade de área indicada.</w:t>
      </w:r>
    </w:p>
    <w:p w:rsidR="00BE1250" w:rsidRPr="00E96BA7" w:rsidRDefault="00E96BA7" w:rsidP="00E96BA7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jc w:val="center"/>
        <w:rPr>
          <w:sz w:val="22"/>
          <w:szCs w:val="22"/>
        </w:rPr>
      </w:pPr>
      <w:r>
        <w:rPr>
          <w:noProof/>
          <w:sz w:val="22"/>
          <w:szCs w:val="22"/>
          <w:lang w:eastAsia="pt-PT"/>
        </w:rPr>
        <w:drawing>
          <wp:inline distT="0" distB="0" distL="0" distR="0">
            <wp:extent cx="4321810" cy="1805305"/>
            <wp:effectExtent l="0" t="0" r="0" b="0"/>
            <wp:docPr id="6" name="Picture 6" descr="\\srv-files1.portoeditora.pt\users$\BG\Restauracao\ndomingues\Desktop\_TRABALHO_\M5FN\05_CD\20124818_CONT_DD2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\\srv-files1.portoeditora.pt\users$\BG\Restauracao\ndomingues\Desktop\_TRABALHO_\M5FN\05_CD\20124818_CONT_DD210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1810" cy="1805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96BA7" w:rsidRDefault="00E96BA7">
      <w:pPr>
        <w:spacing w:after="0" w:line="240" w:lineRule="auto"/>
        <w:rPr>
          <w:rFonts w:ascii="Arial" w:hAnsi="Arial" w:cs="Arial"/>
          <w:b/>
          <w:color w:val="000000"/>
        </w:rPr>
      </w:pPr>
      <w:r>
        <w:rPr>
          <w:b/>
        </w:rPr>
        <w:br w:type="page"/>
      </w:r>
    </w:p>
    <w:p w:rsidR="00BE1250" w:rsidRPr="00E96BA7" w:rsidRDefault="0086032E" w:rsidP="00445942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E96BA7">
        <w:rPr>
          <w:b/>
          <w:sz w:val="22"/>
          <w:szCs w:val="22"/>
        </w:rPr>
        <w:lastRenderedPageBreak/>
        <w:t>1.1.</w:t>
      </w:r>
      <w:r w:rsidRPr="00E96BA7">
        <w:rPr>
          <w:b/>
          <w:sz w:val="22"/>
          <w:szCs w:val="22"/>
        </w:rPr>
        <w:tab/>
      </w:r>
      <w:r w:rsidRPr="00E96BA7">
        <w:rPr>
          <w:sz w:val="22"/>
          <w:szCs w:val="22"/>
        </w:rPr>
        <w:t xml:space="preserve">4 </w:t>
      </w:r>
      <w:proofErr w:type="gramStart"/>
      <w:r w:rsidRPr="00E96BA7">
        <w:rPr>
          <w:sz w:val="22"/>
          <w:szCs w:val="22"/>
        </w:rPr>
        <w:t>retângulos</w:t>
      </w:r>
      <w:proofErr w:type="gramEnd"/>
    </w:p>
    <w:p w:rsidR="0086032E" w:rsidRPr="00E96BA7" w:rsidRDefault="0086032E" w:rsidP="00445942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E96BA7">
        <w:rPr>
          <w:b/>
          <w:sz w:val="22"/>
          <w:szCs w:val="22"/>
        </w:rPr>
        <w:t>1.2.</w:t>
      </w:r>
      <w:r w:rsidRPr="00E96BA7">
        <w:rPr>
          <w:b/>
          <w:sz w:val="22"/>
          <w:szCs w:val="22"/>
        </w:rPr>
        <w:tab/>
      </w:r>
      <w:r w:rsidRPr="00E96BA7">
        <w:rPr>
          <w:sz w:val="22"/>
          <w:szCs w:val="22"/>
        </w:rPr>
        <w:t xml:space="preserve">36 </w:t>
      </w:r>
      <w:proofErr w:type="gramStart"/>
      <w:r w:rsidRPr="00E96BA7">
        <w:rPr>
          <w:sz w:val="22"/>
          <w:szCs w:val="22"/>
        </w:rPr>
        <w:t>quadrados</w:t>
      </w:r>
      <w:proofErr w:type="gramEnd"/>
      <w:r w:rsidRPr="00E96BA7">
        <w:rPr>
          <w:sz w:val="22"/>
          <w:szCs w:val="22"/>
        </w:rPr>
        <w:t xml:space="preserve"> (por exemplo)</w:t>
      </w:r>
    </w:p>
    <w:p w:rsidR="0086032E" w:rsidRPr="00E96BA7" w:rsidRDefault="0086032E" w:rsidP="00445942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E96BA7">
        <w:rPr>
          <w:b/>
          <w:sz w:val="22"/>
          <w:szCs w:val="22"/>
        </w:rPr>
        <w:t>2.</w:t>
      </w:r>
      <w:r w:rsidRPr="00E96BA7">
        <w:rPr>
          <w:sz w:val="22"/>
          <w:szCs w:val="22"/>
        </w:rPr>
        <w:tab/>
      </w:r>
      <w:r w:rsidRPr="00E96BA7">
        <w:rPr>
          <w:sz w:val="22"/>
          <w:szCs w:val="22"/>
        </w:rPr>
        <w:tab/>
      </w:r>
      <w:r w:rsidRPr="00E96BA7">
        <w:rPr>
          <w:i/>
          <w:sz w:val="22"/>
          <w:szCs w:val="22"/>
        </w:rPr>
        <w:t xml:space="preserve">B </w:t>
      </w:r>
      <w:r w:rsidRPr="00E96BA7">
        <w:rPr>
          <w:sz w:val="22"/>
          <w:szCs w:val="22"/>
        </w:rPr>
        <w:t xml:space="preserve">e </w:t>
      </w:r>
      <w:r w:rsidRPr="00E96BA7">
        <w:rPr>
          <w:i/>
          <w:sz w:val="22"/>
          <w:szCs w:val="22"/>
        </w:rPr>
        <w:t>F</w:t>
      </w:r>
      <w:r w:rsidRPr="00E96BA7">
        <w:rPr>
          <w:sz w:val="22"/>
          <w:szCs w:val="22"/>
        </w:rPr>
        <w:t xml:space="preserve">; </w:t>
      </w:r>
      <w:r w:rsidRPr="00E96BA7">
        <w:rPr>
          <w:i/>
          <w:sz w:val="22"/>
          <w:szCs w:val="22"/>
        </w:rPr>
        <w:t>B</w:t>
      </w:r>
      <w:r w:rsidRPr="00E96BA7">
        <w:rPr>
          <w:sz w:val="22"/>
          <w:szCs w:val="22"/>
        </w:rPr>
        <w:t xml:space="preserve"> (ou </w:t>
      </w:r>
      <w:r w:rsidRPr="00E96BA7">
        <w:rPr>
          <w:i/>
          <w:sz w:val="22"/>
          <w:szCs w:val="22"/>
        </w:rPr>
        <w:t>F</w:t>
      </w:r>
      <w:r w:rsidRPr="00E96BA7">
        <w:rPr>
          <w:sz w:val="22"/>
          <w:szCs w:val="22"/>
        </w:rPr>
        <w:t xml:space="preserve">) </w:t>
      </w:r>
      <w:r w:rsidRPr="00E96BA7">
        <w:rPr>
          <w:i/>
          <w:sz w:val="22"/>
          <w:szCs w:val="22"/>
        </w:rPr>
        <w:t>C</w:t>
      </w:r>
      <w:r w:rsidRPr="00E96BA7">
        <w:rPr>
          <w:sz w:val="22"/>
          <w:szCs w:val="22"/>
        </w:rPr>
        <w:t>,</w:t>
      </w:r>
      <w:r w:rsidRPr="00E96BA7">
        <w:rPr>
          <w:i/>
          <w:sz w:val="22"/>
          <w:szCs w:val="22"/>
        </w:rPr>
        <w:t xml:space="preserve"> D</w:t>
      </w:r>
    </w:p>
    <w:p w:rsidR="0086032E" w:rsidRPr="00E96BA7" w:rsidRDefault="0086032E" w:rsidP="00445942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E96BA7">
        <w:rPr>
          <w:b/>
          <w:sz w:val="22"/>
          <w:szCs w:val="22"/>
        </w:rPr>
        <w:t>3.</w:t>
      </w:r>
      <w:r w:rsidRPr="00E96BA7">
        <w:rPr>
          <w:b/>
          <w:sz w:val="22"/>
          <w:szCs w:val="22"/>
        </w:rPr>
        <w:tab/>
      </w:r>
      <w:r w:rsidRPr="00E96BA7">
        <w:rPr>
          <w:sz w:val="22"/>
          <w:szCs w:val="22"/>
        </w:rPr>
        <w:tab/>
      </w:r>
      <w:r w:rsidRPr="00E96BA7">
        <w:rPr>
          <w:i/>
          <w:sz w:val="22"/>
          <w:szCs w:val="22"/>
        </w:rPr>
        <w:t>A</w:t>
      </w:r>
      <w:r w:rsidRPr="00E96BA7">
        <w:rPr>
          <w:sz w:val="22"/>
          <w:szCs w:val="22"/>
        </w:rPr>
        <w:t xml:space="preserve">: 5 u. </w:t>
      </w:r>
      <w:proofErr w:type="gramStart"/>
      <w:r w:rsidRPr="00E96BA7">
        <w:rPr>
          <w:sz w:val="22"/>
          <w:szCs w:val="22"/>
        </w:rPr>
        <w:t>a.</w:t>
      </w:r>
      <w:r w:rsidR="00334915">
        <w:rPr>
          <w:sz w:val="22"/>
          <w:szCs w:val="22"/>
        </w:rPr>
        <w:t>;</w:t>
      </w:r>
      <w:proofErr w:type="gramEnd"/>
      <w:r w:rsidRPr="00E96BA7">
        <w:rPr>
          <w:sz w:val="22"/>
          <w:szCs w:val="22"/>
        </w:rPr>
        <w:t xml:space="preserve"> </w:t>
      </w:r>
      <w:r w:rsidRPr="00E96BA7">
        <w:rPr>
          <w:i/>
          <w:sz w:val="22"/>
          <w:szCs w:val="22"/>
        </w:rPr>
        <w:t>B</w:t>
      </w:r>
      <w:r w:rsidRPr="00E96BA7">
        <w:rPr>
          <w:sz w:val="22"/>
          <w:szCs w:val="22"/>
        </w:rPr>
        <w:t xml:space="preserve">: 3 u. </w:t>
      </w:r>
      <w:proofErr w:type="gramStart"/>
      <w:r w:rsidRPr="00E96BA7">
        <w:rPr>
          <w:sz w:val="22"/>
          <w:szCs w:val="22"/>
        </w:rPr>
        <w:t>a.;</w:t>
      </w:r>
      <w:proofErr w:type="gramEnd"/>
      <w:r w:rsidRPr="00E96BA7">
        <w:rPr>
          <w:sz w:val="22"/>
          <w:szCs w:val="22"/>
        </w:rPr>
        <w:t xml:space="preserve"> </w:t>
      </w:r>
      <w:r w:rsidRPr="00E96BA7">
        <w:rPr>
          <w:i/>
          <w:sz w:val="22"/>
          <w:szCs w:val="22"/>
        </w:rPr>
        <w:t>C</w:t>
      </w:r>
      <w:r w:rsidRPr="00E96BA7">
        <w:rPr>
          <w:sz w:val="22"/>
          <w:szCs w:val="22"/>
        </w:rPr>
        <w:t xml:space="preserve">: </w:t>
      </w:r>
      <w:r w:rsidRPr="00E96BA7">
        <w:rPr>
          <w:position w:val="-22"/>
          <w:sz w:val="22"/>
          <w:szCs w:val="22"/>
        </w:rPr>
        <w:object w:dxaOrig="340" w:dyaOrig="5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7.25pt;height:28.9pt" o:ole="">
            <v:imagedata r:id="rId10" o:title=""/>
          </v:shape>
          <o:OLEObject Type="Embed" ProgID="Equation.DSMT4" ShapeID="_x0000_i1025" DrawAspect="Content" ObjectID="_1522666287" r:id="rId11"/>
        </w:object>
      </w:r>
      <w:r w:rsidRPr="00E96BA7">
        <w:rPr>
          <w:sz w:val="22"/>
          <w:szCs w:val="22"/>
        </w:rPr>
        <w:t xml:space="preserve">u. </w:t>
      </w:r>
      <w:proofErr w:type="gramStart"/>
      <w:r w:rsidRPr="00E96BA7">
        <w:rPr>
          <w:sz w:val="22"/>
          <w:szCs w:val="22"/>
        </w:rPr>
        <w:t>a</w:t>
      </w:r>
      <w:proofErr w:type="gramEnd"/>
      <w:r w:rsidRPr="00E96BA7">
        <w:rPr>
          <w:sz w:val="22"/>
          <w:szCs w:val="22"/>
        </w:rPr>
        <w:t>.</w:t>
      </w:r>
    </w:p>
    <w:sectPr w:rsidR="0086032E" w:rsidRPr="00E96BA7" w:rsidSect="004C44FD">
      <w:headerReference w:type="even" r:id="rId12"/>
      <w:headerReference w:type="default" r:id="rId13"/>
      <w:pgSz w:w="11900" w:h="16840"/>
      <w:pgMar w:top="2268" w:right="1127" w:bottom="895" w:left="1247" w:header="709" w:footer="709" w:gutter="0"/>
      <w:pgNumType w:start="7"/>
      <w:cols w:space="708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83FDE" w:rsidRDefault="00383FDE" w:rsidP="00D177B5">
      <w:pPr>
        <w:spacing w:after="0" w:line="240" w:lineRule="auto"/>
      </w:pPr>
      <w:r>
        <w:separator/>
      </w:r>
    </w:p>
  </w:endnote>
  <w:endnote w:type="continuationSeparator" w:id="0">
    <w:p w:rsidR="00383FDE" w:rsidRDefault="00383FDE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Logos Std 2010">
    <w:altName w:val="Wide Latin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83FDE" w:rsidRDefault="00383FDE" w:rsidP="00D177B5">
      <w:pPr>
        <w:spacing w:after="0" w:line="240" w:lineRule="auto"/>
      </w:pPr>
      <w:r>
        <w:separator/>
      </w:r>
    </w:p>
  </w:footnote>
  <w:footnote w:type="continuationSeparator" w:id="0">
    <w:p w:rsidR="00383FDE" w:rsidRDefault="00383FDE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44FD" w:rsidRPr="00360BC9" w:rsidRDefault="00646D5D" w:rsidP="004C44FD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r>
      <w:rPr>
        <w:noProof/>
        <w:lang w:val="pt-PT" w:eastAsia="pt-PT"/>
      </w:rPr>
      <w:drawing>
        <wp:anchor distT="0" distB="0" distL="114300" distR="114300" simplePos="0" relativeHeight="251671552" behindDoc="0" locked="0" layoutInCell="1" allowOverlap="1">
          <wp:simplePos x="0" y="0"/>
          <wp:positionH relativeFrom="column">
            <wp:posOffset>5440680</wp:posOffset>
          </wp:positionH>
          <wp:positionV relativeFrom="paragraph">
            <wp:posOffset>6350</wp:posOffset>
          </wp:positionV>
          <wp:extent cx="683260" cy="199390"/>
          <wp:effectExtent l="0" t="0" r="0" b="0"/>
          <wp:wrapSquare wrapText="bothSides"/>
          <wp:docPr id="2" name="Picture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proofErr w:type="spellStart"/>
    <w:r w:rsidR="001C7A1B">
      <w:rPr>
        <w:spacing w:val="0"/>
        <w:sz w:val="20"/>
        <w:szCs w:val="20"/>
        <w:lang w:val="pt-PT"/>
      </w:rPr>
      <w:t>Minit</w:t>
    </w:r>
    <w:r w:rsidR="004C44FD" w:rsidRPr="00360BC9">
      <w:rPr>
        <w:spacing w:val="0"/>
        <w:sz w:val="20"/>
        <w:szCs w:val="20"/>
        <w:lang w:val="pt-PT"/>
      </w:rPr>
      <w:t>este</w:t>
    </w:r>
    <w:proofErr w:type="spellEnd"/>
    <w:r w:rsidR="004C44FD" w:rsidRPr="00360BC9">
      <w:rPr>
        <w:spacing w:val="0"/>
        <w:sz w:val="20"/>
        <w:szCs w:val="20"/>
        <w:lang w:val="pt-PT"/>
      </w:rPr>
      <w:t xml:space="preserve"> </w:t>
    </w:r>
    <w:r w:rsidR="003D7E89">
      <w:rPr>
        <w:spacing w:val="0"/>
        <w:sz w:val="20"/>
        <w:szCs w:val="20"/>
        <w:lang w:val="pt-PT"/>
      </w:rPr>
      <w:t>5</w:t>
    </w:r>
    <w:r w:rsidR="00DB4D58">
      <w:rPr>
        <w:spacing w:val="0"/>
        <w:sz w:val="20"/>
        <w:szCs w:val="20"/>
        <w:lang w:val="pt-PT"/>
      </w:rPr>
      <w:t>.1.</w:t>
    </w:r>
    <w:r w:rsidR="004C44FD" w:rsidRPr="00360BC9">
      <w:rPr>
        <w:spacing w:val="0"/>
        <w:sz w:val="20"/>
        <w:szCs w:val="20"/>
        <w:lang w:val="pt-PT"/>
      </w:rPr>
      <w:t xml:space="preserve"> </w:t>
    </w:r>
  </w:p>
  <w:p w:rsidR="004C44FD" w:rsidRPr="00360BC9" w:rsidRDefault="004C44FD">
    <w:pPr>
      <w:pStyle w:val="Cabealho"/>
      <w:rPr>
        <w:lang w:val="pt-PT"/>
      </w:rPr>
    </w:pPr>
  </w:p>
  <w:p w:rsidR="004C44FD" w:rsidRPr="00360BC9" w:rsidRDefault="004C44FD">
    <w:pPr>
      <w:pStyle w:val="Cabealho"/>
      <w:rPr>
        <w:lang w:val="pt-PT"/>
      </w:rPr>
    </w:pPr>
  </w:p>
  <w:p w:rsidR="004C44FD" w:rsidRPr="00360BC9" w:rsidRDefault="004C44FD">
    <w:pPr>
      <w:pStyle w:val="Cabealho"/>
      <w:rPr>
        <w:lang w:val="pt-PT"/>
      </w:rPr>
    </w:pPr>
  </w:p>
  <w:p w:rsidR="004C44FD" w:rsidRPr="00360BC9" w:rsidRDefault="001C7A1B">
    <w:pPr>
      <w:pStyle w:val="Cabealho"/>
      <w:rPr>
        <w:rFonts w:ascii="Arial" w:hAnsi="Arial" w:cs="Arial"/>
        <w:lang w:val="pt-PT"/>
      </w:rPr>
    </w:pPr>
    <w:r>
      <w:rPr>
        <w:rFonts w:ascii="Arial" w:hAnsi="Arial" w:cs="Arial"/>
        <w:b/>
        <w:color w:val="C00000"/>
        <w:sz w:val="28"/>
        <w:szCs w:val="28"/>
        <w:lang w:val="pt-PT"/>
      </w:rPr>
      <w:t>Soluções</w: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0394" w:rsidRPr="00563B7E" w:rsidRDefault="00646D5D">
    <w:pPr>
      <w:pStyle w:val="Cabealho"/>
      <w:rPr>
        <w:rFonts w:ascii="Arial" w:hAnsi="Arial" w:cs="Arial"/>
      </w:rPr>
    </w:pPr>
    <w:r>
      <w:rPr>
        <w:noProof/>
        <w:lang w:val="pt-PT" w:eastAsia="pt-PT"/>
      </w:rPr>
      <w:drawing>
        <wp:anchor distT="0" distB="0" distL="114300" distR="114300" simplePos="0" relativeHeight="251669504" behindDoc="0" locked="0" layoutInCell="1" allowOverlap="1">
          <wp:simplePos x="0" y="0"/>
          <wp:positionH relativeFrom="column">
            <wp:posOffset>5283835</wp:posOffset>
          </wp:positionH>
          <wp:positionV relativeFrom="paragraph">
            <wp:posOffset>-103505</wp:posOffset>
          </wp:positionV>
          <wp:extent cx="683260" cy="199390"/>
          <wp:effectExtent l="0" t="0" r="0" b="0"/>
          <wp:wrapSquare wrapText="bothSides"/>
          <wp:docPr id="1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D32ED3" w:rsidRPr="00D32ED3">
      <w:rPr>
        <w:noProof/>
        <w:lang w:val="pt-PT"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7" o:spid="_x0000_s4099" type="#_x0000_t202" style="position:absolute;margin-left:62.8pt;margin-top:20.5pt;width:473.3pt;height:24.95pt;z-index:251665408;visibility:visible;mso-position-horizontal-relative:page;mso-position-vertical-relative:page;mso-width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" filled="f" stroked="f">
          <v:path arrowok="t"/>
          <v:textbox>
            <w:txbxContent>
              <w:p w:rsidR="00960394" w:rsidRPr="008F1141" w:rsidRDefault="001C7A1B" w:rsidP="00BE18BB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  <w:proofErr w:type="spellStart"/>
                <w:proofErr w:type="gramStart"/>
                <w:r>
                  <w:rPr>
                    <w:spacing w:val="0"/>
                    <w:sz w:val="28"/>
                    <w:szCs w:val="28"/>
                  </w:rPr>
                  <w:t>Minit</w:t>
                </w:r>
                <w:r w:rsidR="00960394">
                  <w:rPr>
                    <w:spacing w:val="0"/>
                    <w:sz w:val="28"/>
                    <w:szCs w:val="28"/>
                  </w:rPr>
                  <w:t>este</w:t>
                </w:r>
                <w:proofErr w:type="spellEnd"/>
                <w:r w:rsidR="00960394">
                  <w:rPr>
                    <w:spacing w:val="0"/>
                    <w:sz w:val="28"/>
                    <w:szCs w:val="28"/>
                  </w:rPr>
                  <w:t xml:space="preserve"> </w:t>
                </w:r>
                <w:r w:rsidR="003D7E89">
                  <w:rPr>
                    <w:spacing w:val="0"/>
                    <w:sz w:val="28"/>
                    <w:szCs w:val="28"/>
                  </w:rPr>
                  <w:t>5</w:t>
                </w:r>
                <w:r w:rsidR="00DB4D58">
                  <w:rPr>
                    <w:spacing w:val="0"/>
                    <w:sz w:val="28"/>
                    <w:szCs w:val="28"/>
                  </w:rPr>
                  <w:t>.1.</w:t>
                </w:r>
                <w:proofErr w:type="gramEnd"/>
                <w:r>
                  <w:rPr>
                    <w:spacing w:val="0"/>
                    <w:sz w:val="28"/>
                    <w:szCs w:val="28"/>
                  </w:rPr>
                  <w:t xml:space="preserve"> </w:t>
                </w:r>
              </w:p>
            </w:txbxContent>
          </v:textbox>
          <w10:wrap type="through" anchorx="page" anchory="page"/>
        </v:shape>
      </w:pict>
    </w:r>
    <w:r w:rsidR="00D32ED3" w:rsidRPr="00D32ED3">
      <w:rPr>
        <w:noProof/>
        <w:lang w:val="pt-PT" w:eastAsia="pt-PT"/>
      </w:rPr>
      <w:pict>
        <v:rect id="Rectangle 8" o:spid="_x0000_s4098" style="position:absolute;margin-left:-66.3pt;margin-top:-35.5pt;width:601.95pt;height:98.7pt;z-index:251659263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" fillcolor="#cbe210" stroked="f" strokecolor="#9bbb59" strokeweight="10pt">
          <v:stroke linestyle="thinThin"/>
          <v:shadow color="#868686"/>
        </v:rect>
      </w:pict>
    </w:r>
    <w:r w:rsidR="00D32ED3" w:rsidRPr="00D32ED3">
      <w:rPr>
        <w:noProof/>
        <w:lang w:val="pt-PT" w:eastAsia="pt-PT"/>
      </w:rPr>
      <w:pict>
        <v:shape id="Text Box 1" o:spid="_x0000_s4097" type="#_x0000_t202" style="position:absolute;margin-left:62.75pt;margin-top:44.3pt;width:471.3pt;height:51.05pt;z-index:251661312;visibility:visible;mso-position-horizontal-relative:page;mso-position-vertical-relative:page;mso-width-relative:margin;mso-height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" filled="f" stroked="f">
          <v:path arrowok="t"/>
          <v:textbox inset="5.4pt,0,5.4pt,0">
            <w:txbxContent>
              <w:tbl>
                <w:tblPr>
                  <w:tblW w:w="0" w:type="auto"/>
                  <w:tbl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insideH w:val="single" w:sz="4" w:space="0" w:color="auto"/>
                    <w:insideV w:val="single" w:sz="4" w:space="0" w:color="auto"/>
                  </w:tblBorders>
                  <w:shd w:val="clear" w:color="auto" w:fill="FFFFFF"/>
                  <w:tblLook w:val="04A0"/>
                </w:tblPr>
                <w:tblGrid>
                  <w:gridCol w:w="6089"/>
                  <w:gridCol w:w="975"/>
                  <w:gridCol w:w="694"/>
                  <w:gridCol w:w="1667"/>
                </w:tblGrid>
                <w:tr w:rsidR="0086032E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AF130A" w:rsidRDefault="00AF130A" w:rsidP="00130517">
                      <w:pPr>
                        <w:pStyle w:val="IDENTIFICACAO"/>
                        <w:rPr>
                          <w:lang w:val="pt-PT"/>
                        </w:rPr>
                      </w:pPr>
                      <w:r w:rsidRPr="000D0D0E">
                        <w:rPr>
                          <w:lang w:val="pt-PT"/>
                        </w:rPr>
                        <w:t>Casa da Aula – Centro de Exp</w:t>
                      </w:r>
                      <w:r>
                        <w:rPr>
                          <w:lang w:val="pt-PT"/>
                        </w:rPr>
                        <w:t>licações</w:t>
                      </w:r>
                    </w:p>
                  </w:tc>
                  <w:tc>
                    <w:tcPr>
                      <w:tcW w:w="1701" w:type="dxa"/>
                      <w:gridSpan w:val="2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proofErr w:type="spellStart"/>
                      <w:r w:rsidRPr="00493BAA">
                        <w:t>Ano</w:t>
                      </w:r>
                      <w:proofErr w:type="spellEnd"/>
                      <w:r w:rsidRPr="00493BAA">
                        <w:t xml:space="preserve"> </w:t>
                      </w:r>
                      <w:proofErr w:type="spellStart"/>
                      <w:r w:rsidRPr="00493BAA">
                        <w:t>letivo</w:t>
                      </w:r>
                      <w:proofErr w:type="spellEnd"/>
                      <w:r w:rsidRPr="00493BAA">
                        <w:t xml:space="preserve"> 20      /20</w:t>
                      </w:r>
                    </w:p>
                  </w:tc>
                  <w:tc>
                    <w:tcPr>
                      <w:tcW w:w="1703" w:type="dxa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86032E">
                      <w:pPr>
                        <w:pStyle w:val="IDENTIFICACAO"/>
                      </w:pPr>
                      <w:proofErr w:type="spellStart"/>
                      <w:r w:rsidRPr="00493BAA">
                        <w:t>Matemática</w:t>
                      </w:r>
                      <w:proofErr w:type="spellEnd"/>
                      <w:r w:rsidRPr="00493BAA">
                        <w:t xml:space="preserve"> | </w:t>
                      </w:r>
                      <w:r w:rsidR="0086032E">
                        <w:t>5</w:t>
                      </w:r>
                      <w:r w:rsidRPr="00493BAA">
                        <w:t xml:space="preserve">.º </w:t>
                      </w:r>
                      <w:proofErr w:type="spellStart"/>
                      <w:r w:rsidRPr="00493BAA">
                        <w:t>ano</w:t>
                      </w:r>
                      <w:proofErr w:type="spellEnd"/>
                    </w:p>
                  </w:tc>
                </w:tr>
                <w:tr w:rsidR="0086032E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 xml:space="preserve">Nome do </w:t>
                      </w:r>
                      <w:proofErr w:type="spellStart"/>
                      <w:r w:rsidRPr="00493BAA">
                        <w:t>Aluno</w:t>
                      </w:r>
                      <w:proofErr w:type="spellEnd"/>
                    </w:p>
                  </w:tc>
                  <w:tc>
                    <w:tcPr>
                      <w:tcW w:w="99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proofErr w:type="spellStart"/>
                      <w:r w:rsidRPr="00493BAA">
                        <w:t>Turma</w:t>
                      </w:r>
                      <w:proofErr w:type="spellEnd"/>
                    </w:p>
                  </w:tc>
                  <w:tc>
                    <w:tcPr>
                      <w:tcW w:w="708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N.º</w:t>
                      </w:r>
                    </w:p>
                  </w:tc>
                  <w:tc>
                    <w:tcPr>
                      <w:tcW w:w="170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773ADD">
                      <w:pPr>
                        <w:pStyle w:val="IDENTIFICACAO"/>
                      </w:pPr>
                      <w:r w:rsidRPr="00493BAA">
                        <w:t>Data</w:t>
                      </w:r>
                    </w:p>
                  </w:tc>
                </w:tr>
                <w:tr w:rsidR="0086032E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Professor</w:t>
                      </w:r>
                    </w:p>
                  </w:tc>
                  <w:tc>
                    <w:tcPr>
                      <w:tcW w:w="99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708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170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773ADD" w:rsidP="00130517">
                      <w:pPr>
                        <w:pStyle w:val="IDENTIFICACAO"/>
                      </w:pPr>
                      <w:r w:rsidRPr="00493BAA">
                        <w:t xml:space="preserve">            /         /20</w:t>
                      </w:r>
                    </w:p>
                  </w:tc>
                </w:tr>
              </w:tbl>
              <w:p w:rsidR="00960394" w:rsidRPr="0005099D" w:rsidRDefault="00960394"/>
            </w:txbxContent>
          </v:textbox>
          <w10:wrap type="through" anchorx="page" anchory="page"/>
        </v:shape>
      </w:pict>
    </w:r>
  </w:p>
  <w:p w:rsidR="00EE0E1E" w:rsidRDefault="00EE0E1E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8F84E06"/>
    <w:multiLevelType w:val="multilevel"/>
    <w:tmpl w:val="873ECF9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45" w:hanging="360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2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3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8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2"/>
  <w:embedSystemFonts/>
  <w:proofState w:spelling="clean" w:grammar="clean"/>
  <w:attachedTemplate r:id="rId1"/>
  <w:stylePaneFormatFilter w:val="1F08"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6146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useFELayout/>
  </w:compat>
  <w:docVars>
    <w:docVar w:name="_PubVPasteboard_" w:val="7"/>
    <w:docVar w:name="OpenInPublishingView" w:val="0"/>
    <w:docVar w:name="PublishingViewTables" w:val="0"/>
  </w:docVars>
  <w:rsids>
    <w:rsidRoot w:val="00840629"/>
    <w:rsid w:val="00052473"/>
    <w:rsid w:val="000C37B1"/>
    <w:rsid w:val="000F1D5F"/>
    <w:rsid w:val="000F3806"/>
    <w:rsid w:val="000F5C16"/>
    <w:rsid w:val="00130517"/>
    <w:rsid w:val="001425BC"/>
    <w:rsid w:val="001C7A1B"/>
    <w:rsid w:val="00224BCF"/>
    <w:rsid w:val="00226C3A"/>
    <w:rsid w:val="00241938"/>
    <w:rsid w:val="00266005"/>
    <w:rsid w:val="00271F71"/>
    <w:rsid w:val="002A1042"/>
    <w:rsid w:val="003012AD"/>
    <w:rsid w:val="00334915"/>
    <w:rsid w:val="00360BC9"/>
    <w:rsid w:val="0036406B"/>
    <w:rsid w:val="00383FDE"/>
    <w:rsid w:val="003D7E89"/>
    <w:rsid w:val="003F5A65"/>
    <w:rsid w:val="0040597E"/>
    <w:rsid w:val="00433136"/>
    <w:rsid w:val="00445942"/>
    <w:rsid w:val="004602AB"/>
    <w:rsid w:val="00476446"/>
    <w:rsid w:val="00493BAA"/>
    <w:rsid w:val="004C44FD"/>
    <w:rsid w:val="004D0B7B"/>
    <w:rsid w:val="004D23F5"/>
    <w:rsid w:val="00560EC5"/>
    <w:rsid w:val="00596566"/>
    <w:rsid w:val="005E1CF5"/>
    <w:rsid w:val="006007F1"/>
    <w:rsid w:val="00627293"/>
    <w:rsid w:val="00646D5D"/>
    <w:rsid w:val="00653546"/>
    <w:rsid w:val="006A50CF"/>
    <w:rsid w:val="006A59C6"/>
    <w:rsid w:val="006C0CE9"/>
    <w:rsid w:val="006C0EB9"/>
    <w:rsid w:val="006C3C18"/>
    <w:rsid w:val="006D4D88"/>
    <w:rsid w:val="006F6CE3"/>
    <w:rsid w:val="00715D47"/>
    <w:rsid w:val="00751EFB"/>
    <w:rsid w:val="0076259D"/>
    <w:rsid w:val="00773ADD"/>
    <w:rsid w:val="00787FD3"/>
    <w:rsid w:val="00794D89"/>
    <w:rsid w:val="007A5DAC"/>
    <w:rsid w:val="007B03B3"/>
    <w:rsid w:val="007B1BAC"/>
    <w:rsid w:val="007B66B9"/>
    <w:rsid w:val="007C335B"/>
    <w:rsid w:val="00803AC5"/>
    <w:rsid w:val="00813E36"/>
    <w:rsid w:val="00840629"/>
    <w:rsid w:val="0086032E"/>
    <w:rsid w:val="00871045"/>
    <w:rsid w:val="00904DE7"/>
    <w:rsid w:val="009246FD"/>
    <w:rsid w:val="009519C0"/>
    <w:rsid w:val="009559C7"/>
    <w:rsid w:val="009571FE"/>
    <w:rsid w:val="00960394"/>
    <w:rsid w:val="009C2ABF"/>
    <w:rsid w:val="009E04ED"/>
    <w:rsid w:val="00A115C4"/>
    <w:rsid w:val="00A25439"/>
    <w:rsid w:val="00A649F4"/>
    <w:rsid w:val="00AC676E"/>
    <w:rsid w:val="00AC74EF"/>
    <w:rsid w:val="00AF130A"/>
    <w:rsid w:val="00B108B4"/>
    <w:rsid w:val="00B35244"/>
    <w:rsid w:val="00B50C52"/>
    <w:rsid w:val="00B514FB"/>
    <w:rsid w:val="00B76765"/>
    <w:rsid w:val="00B848AE"/>
    <w:rsid w:val="00BA4776"/>
    <w:rsid w:val="00BB57A9"/>
    <w:rsid w:val="00BB77A9"/>
    <w:rsid w:val="00BE0AAD"/>
    <w:rsid w:val="00BE1250"/>
    <w:rsid w:val="00BE18BB"/>
    <w:rsid w:val="00BE6E70"/>
    <w:rsid w:val="00BF5DA5"/>
    <w:rsid w:val="00C23320"/>
    <w:rsid w:val="00C34871"/>
    <w:rsid w:val="00C615BE"/>
    <w:rsid w:val="00CC6822"/>
    <w:rsid w:val="00D177B5"/>
    <w:rsid w:val="00D32ED3"/>
    <w:rsid w:val="00D62E7B"/>
    <w:rsid w:val="00D93CA6"/>
    <w:rsid w:val="00DB4D58"/>
    <w:rsid w:val="00DC5B66"/>
    <w:rsid w:val="00E1561C"/>
    <w:rsid w:val="00E70E42"/>
    <w:rsid w:val="00E755D9"/>
    <w:rsid w:val="00E76B22"/>
    <w:rsid w:val="00E96BA7"/>
    <w:rsid w:val="00EA4982"/>
    <w:rsid w:val="00EE0E1E"/>
    <w:rsid w:val="00F007C4"/>
    <w:rsid w:val="00F1013F"/>
    <w:rsid w:val="00F363B7"/>
    <w:rsid w:val="00F41491"/>
    <w:rsid w:val="00F5791C"/>
    <w:rsid w:val="00F77632"/>
    <w:rsid w:val="00F804DC"/>
    <w:rsid w:val="00FA19DC"/>
    <w:rsid w:val="00FC5AF9"/>
    <w:rsid w:val="00FE3C2F"/>
    <w:rsid w:val="00FE5902"/>
  </w:rsids>
  <m:mathPr>
    <m:mathFont m:val="Cambria Math"/>
    <m:brkBin m:val="before"/>
    <m:brkBinSub m:val="--"/>
    <m:smallFrac m:val="off"/>
    <m:dispDef m:val="off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CabealhoCarcter">
    <w:name w:val="Cabeçalho Carácter"/>
    <w:link w:val="Cabealho"/>
    <w:uiPriority w:val="99"/>
    <w:rsid w:val="00D177B5"/>
    <w:rPr>
      <w:sz w:val="24"/>
      <w:szCs w:val="24"/>
    </w:rPr>
  </w:style>
  <w:style w:type="paragraph" w:styleId="Rodap">
    <w:name w:val="footer"/>
    <w:basedOn w:val="Normal"/>
    <w:link w:val="RodapCarc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RodapCarcter">
    <w:name w:val="Rodapé Carácter"/>
    <w:link w:val="Rodap"/>
    <w:uiPriority w:val="99"/>
    <w:rsid w:val="00D177B5"/>
    <w:rPr>
      <w:sz w:val="24"/>
      <w:szCs w:val="24"/>
    </w:rPr>
  </w:style>
  <w:style w:type="table" w:styleId="Tabelacomgrelha">
    <w:name w:val="Table Grid"/>
    <w:basedOn w:val="Tabelanormal"/>
    <w:uiPriority w:val="59"/>
    <w:rsid w:val="00130517"/>
    <w:rPr>
      <w:rFonts w:eastAsia="Cambria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ascii="Arial" w:eastAsia="MS Mincho" w:hAnsi="Arial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cter">
    <w:name w:val="Texto de balão Carácter"/>
    <w:link w:val="Textodebalo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elanormal"/>
    <w:next w:val="Tabelacomgrelha"/>
    <w:uiPriority w:val="59"/>
    <w:rsid w:val="006007F1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6" Type="http://schemas.microsoft.com/office/2007/relationships/stylesWithEffects" Target="stylesWithEffect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oleObject" Target="embeddings/oleObject1.bin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wmf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olya\Desktop\Manual%207.&#186;%20ano%202013\E-Manual\Teste_20_mi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Teste_20_min</Template>
  <TotalTime>87</TotalTime>
  <Pages>1</Pages>
  <Words>101</Words>
  <Characters>549</Characters>
  <Application>Microsoft Office Word</Application>
  <DocSecurity>0</DocSecurity>
  <Lines>4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</Company>
  <LinksUpToDate>false</LinksUpToDate>
  <CharactersWithSpaces>649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Polya</dc:creator>
  <cp:lastModifiedBy>Carlos</cp:lastModifiedBy>
  <cp:revision>17</cp:revision>
  <cp:lastPrinted>2016-04-20T13:05:00Z</cp:lastPrinted>
  <dcterms:created xsi:type="dcterms:W3CDTF">2013-05-20T10:38:00Z</dcterms:created>
  <dcterms:modified xsi:type="dcterms:W3CDTF">2016-04-20T13:05:00Z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