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DD16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4C72BA" w:rsidRDefault="00C34871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DD1635">
        <w:rPr>
          <w:sz w:val="22"/>
          <w:szCs w:val="22"/>
        </w:rPr>
        <w:t xml:space="preserve">Representa na reta numérica os elementos do conjunto </w:t>
      </w:r>
      <w:r w:rsidR="00DD1635">
        <w:rPr>
          <w:i/>
          <w:sz w:val="22"/>
          <w:szCs w:val="22"/>
        </w:rPr>
        <w:t>A</w:t>
      </w:r>
      <w:r w:rsidR="00DD1635">
        <w:rPr>
          <w:sz w:val="22"/>
          <w:szCs w:val="22"/>
        </w:rPr>
        <w:t xml:space="preserve"> e escreve-os por ordem decrescente.</w: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D1635">
        <w:rPr>
          <w:position w:val="-26"/>
          <w:sz w:val="22"/>
          <w:szCs w:val="22"/>
        </w:rPr>
        <w:object w:dxaOrig="296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.3pt;height:31.7pt" o:ole="">
            <v:imagedata r:id="rId6" o:title=""/>
          </v:shape>
          <o:OLEObject Type="Embed" ProgID="Equation.DSMT4" ShapeID="_x0000_i1025" DrawAspect="Content" ObjectID="_1465816774" r:id="rId7"/>
        </w:object>
      </w:r>
    </w:p>
    <w:p w:rsidR="00696AD7" w:rsidRDefault="00696AD7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DD1635" w:rsidRDefault="00846322" w:rsidP="00696AD7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2990" cy="259080"/>
            <wp:effectExtent l="0" t="0" r="0" b="0"/>
            <wp:docPr id="7" name="Picture 7" descr="\\srv-files1.portoeditora.pt\users$\BG\Restauracao\ndomingues\Desktop\_TRABALHO_\M6FN\05_Guia_professor\DD\20131533_Cont_DD174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174 - Cop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sz w:val="22"/>
          <w:szCs w:val="22"/>
        </w:rPr>
      </w:pP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DD1635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Escreve por ordem crescente os números seguintes.</w: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3 , –1 , </w:t>
      </w:r>
      <w:r w:rsidRPr="00DD1635">
        <w:rPr>
          <w:position w:val="-22"/>
          <w:sz w:val="22"/>
          <w:szCs w:val="22"/>
        </w:rPr>
        <w:object w:dxaOrig="480" w:dyaOrig="580">
          <v:shape id="_x0000_i1026" type="#_x0000_t75" style="width:23.65pt;height:29pt" o:ole="">
            <v:imagedata r:id="rId9" o:title=""/>
          </v:shape>
          <o:OLEObject Type="Embed" ProgID="Equation.DSMT4" ShapeID="_x0000_i1026" DrawAspect="Content" ObjectID="_1465816775" r:id="rId10"/>
        </w:object>
      </w:r>
      <w:r>
        <w:rPr>
          <w:sz w:val="22"/>
          <w:szCs w:val="22"/>
        </w:rPr>
        <w:t xml:space="preserve"> , –2 , – 0,2 ,  </w:t>
      </w:r>
      <w:r w:rsidRPr="00DD1635">
        <w:rPr>
          <w:position w:val="-22"/>
          <w:sz w:val="22"/>
          <w:szCs w:val="22"/>
        </w:rPr>
        <w:object w:dxaOrig="380" w:dyaOrig="580">
          <v:shape id="_x0000_i1027" type="#_x0000_t75" style="width:19.35pt;height:29pt" o:ole="">
            <v:imagedata r:id="rId11" o:title=""/>
          </v:shape>
          <o:OLEObject Type="Embed" ProgID="Equation.DSMT4" ShapeID="_x0000_i1027" DrawAspect="Content" ObjectID="_1465816776" r:id="rId12"/>
        </w:objec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696AD7" w:rsidRDefault="00696AD7" w:rsidP="00DD16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DD1635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Completa com um dos símbolos </w:t>
      </w:r>
      <w:r w:rsidR="00846322">
        <w:rPr>
          <w:sz w:val="22"/>
          <w:szCs w:val="22"/>
        </w:rPr>
        <w:t>&gt;</w:t>
      </w:r>
      <w:r>
        <w:rPr>
          <w:sz w:val="22"/>
          <w:szCs w:val="22"/>
        </w:rPr>
        <w:t>, &lt; ou = cada um</w:t>
      </w:r>
      <w:r w:rsidR="00696AD7">
        <w:rPr>
          <w:sz w:val="22"/>
          <w:szCs w:val="22"/>
        </w:rPr>
        <w:t>a</w:t>
      </w:r>
      <w:r>
        <w:rPr>
          <w:sz w:val="22"/>
          <w:szCs w:val="22"/>
        </w:rPr>
        <w:t xml:space="preserve"> das </w:t>
      </w:r>
      <w:r w:rsidR="00846322">
        <w:rPr>
          <w:sz w:val="22"/>
          <w:szCs w:val="22"/>
        </w:rPr>
        <w:t xml:space="preserve">afirmações </w:t>
      </w:r>
      <w:r w:rsidR="00846322">
        <w:rPr>
          <w:sz w:val="22"/>
          <w:szCs w:val="22"/>
        </w:rPr>
        <w:t xml:space="preserve">seguintes </w:t>
      </w:r>
      <w:r>
        <w:rPr>
          <w:sz w:val="22"/>
          <w:szCs w:val="22"/>
        </w:rPr>
        <w:t xml:space="preserve">de modo que </w:t>
      </w:r>
      <w:r w:rsidR="00696AD7">
        <w:rPr>
          <w:sz w:val="22"/>
          <w:szCs w:val="22"/>
        </w:rPr>
        <w:t>seja verdadeira</w:t>
      </w:r>
      <w:r>
        <w:rPr>
          <w:sz w:val="22"/>
          <w:szCs w:val="22"/>
        </w:rPr>
        <w:t>.</w:t>
      </w:r>
    </w:p>
    <w:p w:rsidR="00DD1635" w:rsidRP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sz w:val="22"/>
          <w:szCs w:val="22"/>
        </w:rPr>
      </w:pPr>
      <w:r w:rsidRPr="00DD1635">
        <w:rPr>
          <w:b/>
          <w:sz w:val="22"/>
          <w:szCs w:val="22"/>
        </w:rPr>
        <w:tab/>
        <w:t>3.1.</w:t>
      </w:r>
      <w:r w:rsidRPr="00DD1635">
        <w:rPr>
          <w:b/>
          <w:sz w:val="22"/>
          <w:szCs w:val="22"/>
        </w:rPr>
        <w:tab/>
      </w:r>
      <w:r w:rsidRPr="00DD1635">
        <w:rPr>
          <w:b/>
          <w:position w:val="-12"/>
          <w:sz w:val="22"/>
          <w:szCs w:val="22"/>
        </w:rPr>
        <w:object w:dxaOrig="980" w:dyaOrig="360">
          <v:shape id="_x0000_i1029" type="#_x0000_t75" style="width:48.9pt;height:18.25pt" o:ole="">
            <v:imagedata r:id="rId13" o:title=""/>
          </v:shape>
          <o:OLEObject Type="Embed" ProgID="Equation.DSMT4" ShapeID="_x0000_i1029" DrawAspect="Content" ObjectID="_1465816777" r:id="rId14"/>
        </w:object>
      </w:r>
      <w:r w:rsidRPr="00DD1635">
        <w:rPr>
          <w:b/>
          <w:sz w:val="22"/>
          <w:szCs w:val="22"/>
        </w:rPr>
        <w:tab/>
      </w:r>
      <w:r w:rsidRPr="00DD1635">
        <w:rPr>
          <w:b/>
          <w:sz w:val="22"/>
          <w:szCs w:val="22"/>
        </w:rPr>
        <w:tab/>
        <w:t xml:space="preserve">3.2.  </w:t>
      </w:r>
      <w:r w:rsidRPr="00DD1635">
        <w:rPr>
          <w:b/>
          <w:position w:val="-22"/>
          <w:sz w:val="22"/>
          <w:szCs w:val="22"/>
        </w:rPr>
        <w:object w:dxaOrig="1020" w:dyaOrig="580">
          <v:shape id="_x0000_i1030" type="#_x0000_t75" style="width:51.05pt;height:29pt" o:ole="">
            <v:imagedata r:id="rId15" o:title=""/>
          </v:shape>
          <o:OLEObject Type="Embed" ProgID="Equation.DSMT4" ShapeID="_x0000_i1030" DrawAspect="Content" ObjectID="_1465816778" r:id="rId16"/>
        </w:object>
      </w:r>
      <w:r w:rsidRPr="00DD1635">
        <w:rPr>
          <w:b/>
          <w:sz w:val="22"/>
          <w:szCs w:val="22"/>
        </w:rPr>
        <w:tab/>
      </w:r>
      <w:r w:rsidRPr="00DD1635">
        <w:rPr>
          <w:b/>
          <w:sz w:val="22"/>
          <w:szCs w:val="22"/>
        </w:rPr>
        <w:tab/>
        <w:t xml:space="preserve">3.3.  </w:t>
      </w:r>
      <w:r w:rsidRPr="00DD1635">
        <w:rPr>
          <w:b/>
          <w:position w:val="-22"/>
          <w:sz w:val="22"/>
          <w:szCs w:val="22"/>
        </w:rPr>
        <w:object w:dxaOrig="1060" w:dyaOrig="580">
          <v:shape id="_x0000_i1031" type="#_x0000_t75" style="width:52.65pt;height:29pt" o:ole="">
            <v:imagedata r:id="rId17" o:title=""/>
          </v:shape>
          <o:OLEObject Type="Embed" ProgID="Equation.DSMT4" ShapeID="_x0000_i1031" DrawAspect="Content" ObjectID="_1465816779" r:id="rId18"/>
        </w:objec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sz w:val="22"/>
          <w:szCs w:val="22"/>
        </w:rPr>
      </w:pPr>
      <w:r w:rsidRPr="00DD1635">
        <w:rPr>
          <w:b/>
          <w:sz w:val="22"/>
          <w:szCs w:val="22"/>
        </w:rPr>
        <w:tab/>
        <w:t>3.4.</w:t>
      </w:r>
      <w:r w:rsidRPr="00DD1635">
        <w:rPr>
          <w:b/>
          <w:sz w:val="22"/>
          <w:szCs w:val="22"/>
        </w:rPr>
        <w:tab/>
      </w:r>
      <w:r w:rsidRPr="00DD1635">
        <w:rPr>
          <w:b/>
          <w:position w:val="-26"/>
          <w:sz w:val="22"/>
          <w:szCs w:val="22"/>
        </w:rPr>
        <w:object w:dxaOrig="1240" w:dyaOrig="639">
          <v:shape id="_x0000_i1032" type="#_x0000_t75" style="width:61.8pt;height:31.7pt" o:ole="">
            <v:imagedata r:id="rId19" o:title=""/>
          </v:shape>
          <o:OLEObject Type="Embed" ProgID="Equation.DSMT4" ShapeID="_x0000_i1032" DrawAspect="Content" ObjectID="_1465816780" r:id="rId20"/>
        </w:object>
      </w:r>
      <w:r w:rsidRPr="00DD1635">
        <w:rPr>
          <w:b/>
          <w:sz w:val="22"/>
          <w:szCs w:val="22"/>
        </w:rPr>
        <w:tab/>
      </w:r>
      <w:r w:rsidRPr="00DD1635">
        <w:rPr>
          <w:b/>
          <w:sz w:val="22"/>
          <w:szCs w:val="22"/>
        </w:rPr>
        <w:tab/>
        <w:t xml:space="preserve">3.5.  </w:t>
      </w:r>
      <w:r w:rsidRPr="00DD1635">
        <w:rPr>
          <w:b/>
          <w:position w:val="-26"/>
          <w:sz w:val="22"/>
          <w:szCs w:val="22"/>
        </w:rPr>
        <w:object w:dxaOrig="1100" w:dyaOrig="639">
          <v:shape id="_x0000_i1033" type="#_x0000_t75" style="width:55.35pt;height:31.7pt" o:ole="">
            <v:imagedata r:id="rId21" o:title=""/>
          </v:shape>
          <o:OLEObject Type="Embed" ProgID="Equation.DSMT4" ShapeID="_x0000_i1033" DrawAspect="Content" ObjectID="_1465816781" r:id="rId22"/>
        </w:object>
      </w:r>
      <w:r w:rsidRPr="00DD1635">
        <w:rPr>
          <w:b/>
          <w:sz w:val="22"/>
          <w:szCs w:val="22"/>
        </w:rPr>
        <w:tab/>
      </w:r>
      <w:r w:rsidRPr="00DD1635">
        <w:rPr>
          <w:b/>
          <w:sz w:val="22"/>
          <w:szCs w:val="22"/>
        </w:rPr>
        <w:tab/>
        <w:t xml:space="preserve">3.6.  </w:t>
      </w:r>
      <w:r w:rsidRPr="00DD1635">
        <w:rPr>
          <w:b/>
          <w:position w:val="-22"/>
          <w:sz w:val="22"/>
          <w:szCs w:val="22"/>
        </w:rPr>
        <w:object w:dxaOrig="1460" w:dyaOrig="580">
          <v:shape id="_x0000_i1034" type="#_x0000_t75" style="width:73.05pt;height:29pt" o:ole="">
            <v:imagedata r:id="rId23" o:title=""/>
          </v:shape>
          <o:OLEObject Type="Embed" ProgID="Equation.DSMT4" ShapeID="_x0000_i1034" DrawAspect="Content" ObjectID="_1465816782" r:id="rId24"/>
        </w:object>
      </w:r>
    </w:p>
    <w:p w:rsidR="00DD1635" w:rsidRPr="00696AD7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3.7.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Sendo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&gt; 0 e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&gt; 0 e </w:t>
      </w:r>
      <w:r w:rsidRPr="00DD1635">
        <w:rPr>
          <w:position w:val="-12"/>
          <w:sz w:val="22"/>
          <w:szCs w:val="22"/>
        </w:rPr>
        <w:object w:dxaOrig="720" w:dyaOrig="360">
          <v:shape id="_x0000_i1035" type="#_x0000_t75" style="width:36pt;height:18.25pt" o:ole="">
            <v:imagedata r:id="rId25" o:title=""/>
          </v:shape>
          <o:OLEObject Type="Embed" ProgID="Equation.DSMT4" ShapeID="_x0000_i1035" DrawAspect="Content" ObjectID="_1465816783" r:id="rId26"/>
        </w:object>
      </w:r>
      <w:r>
        <w:rPr>
          <w:sz w:val="22"/>
          <w:szCs w:val="22"/>
        </w:rPr>
        <w:t xml:space="preserve">, então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… </w:t>
      </w:r>
      <w:r>
        <w:rPr>
          <w:i/>
          <w:sz w:val="22"/>
          <w:szCs w:val="22"/>
        </w:rPr>
        <w:t>y</w:t>
      </w:r>
      <w:r w:rsidR="00696AD7">
        <w:rPr>
          <w:sz w:val="22"/>
          <w:szCs w:val="22"/>
        </w:rPr>
        <w:t>.</w: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3.8.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Sendo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&lt; 0 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&lt; 0 e </w:t>
      </w:r>
      <w:r w:rsidRPr="00DD1635">
        <w:rPr>
          <w:position w:val="-12"/>
          <w:sz w:val="22"/>
          <w:szCs w:val="22"/>
        </w:rPr>
        <w:object w:dxaOrig="700" w:dyaOrig="360">
          <v:shape id="_x0000_i1036" type="#_x0000_t75" style="width:36pt;height:18.25pt" o:ole="">
            <v:imagedata r:id="rId27" o:title=""/>
          </v:shape>
          <o:OLEObject Type="Embed" ProgID="Equation.DSMT4" ShapeID="_x0000_i1036" DrawAspect="Content" ObjectID="_1465816784" r:id="rId28"/>
        </w:object>
      </w:r>
      <w:r>
        <w:rPr>
          <w:sz w:val="22"/>
          <w:szCs w:val="22"/>
        </w:rPr>
        <w:t xml:space="preserve">, então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…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696AD7" w:rsidRDefault="00696AD7" w:rsidP="00DD163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DD1635" w:rsidRP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Pr="00DD1635">
        <w:rPr>
          <w:sz w:val="22"/>
          <w:szCs w:val="22"/>
        </w:rPr>
        <w:t>Calcula</w:t>
      </w:r>
      <w:r w:rsidR="00696AD7">
        <w:rPr>
          <w:sz w:val="22"/>
          <w:szCs w:val="22"/>
        </w:rPr>
        <w:t>.</w: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4.1.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A soma do valor absoluto de menos cinco com o quadrado de dois.</w:t>
      </w:r>
    </w:p>
    <w:p w:rsidR="00DD1635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DD1635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>O dobro da soma do simétrico de menos três com o valor absoluto de menos um terço.</w:t>
      </w:r>
    </w:p>
    <w:p w:rsidR="00176641" w:rsidRDefault="00DD1635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DD1635">
        <w:rPr>
          <w:b/>
          <w:sz w:val="22"/>
          <w:szCs w:val="22"/>
        </w:rPr>
        <w:t>4.3.</w:t>
      </w:r>
      <w:r>
        <w:rPr>
          <w:sz w:val="22"/>
          <w:szCs w:val="22"/>
        </w:rPr>
        <w:tab/>
        <w:t>O valor absoluto do simétrico da soma de um terço com um quarto.</w:t>
      </w:r>
    </w:p>
    <w:p w:rsidR="00176641" w:rsidRDefault="0017664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DD1635" w:rsidRPr="00176641" w:rsidRDefault="00176641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color w:val="C00000"/>
          <w:sz w:val="22"/>
          <w:szCs w:val="22"/>
        </w:rPr>
      </w:pPr>
      <w:r w:rsidRPr="00176641">
        <w:rPr>
          <w:b/>
          <w:color w:val="C00000"/>
          <w:sz w:val="22"/>
          <w:szCs w:val="22"/>
        </w:rPr>
        <w:lastRenderedPageBreak/>
        <w:t>Soluções:</w:t>
      </w:r>
    </w:p>
    <w:p w:rsidR="00176641" w:rsidRPr="00513F9D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1.</w:t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</w:p>
    <w:p w:rsidR="00176641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="00846322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517775" cy="327660"/>
            <wp:effectExtent l="0" t="0" r="0" b="0"/>
            <wp:docPr id="9" name="Picture 9" descr="\\srv-files1.portoeditora.pt\users$\BG\Restauracao\ndomingues\Desktop\_TRABALHO_\M6FN\05_Guia_professor\DD\20131533_Cont_DD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6FN\05_Guia_professor\DD\20131533_Cont_DD23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322" w:rsidRDefault="00846322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045ADF">
        <w:rPr>
          <w:rFonts w:ascii="Arial" w:hAnsi="Arial" w:cs="Arial"/>
          <w:position w:val="-16"/>
          <w:sz w:val="15"/>
          <w:szCs w:val="15"/>
          <w:lang w:val="pt-PT"/>
        </w:rPr>
        <w:object w:dxaOrig="1480" w:dyaOrig="420">
          <v:shape id="_x0000_i1050" type="#_x0000_t75" style="width:74.7pt;height:20.95pt" o:ole="">
            <v:imagedata r:id="rId30" o:title=""/>
            <o:lock v:ext="edit" aspectratio="f"/>
          </v:shape>
          <o:OLEObject Type="Embed" ProgID="Equation.DSMT4" ShapeID="_x0000_i1050" DrawAspect="Content" ObjectID="_1465816785" r:id="rId31"/>
        </w:object>
      </w:r>
    </w:p>
    <w:p w:rsidR="00176641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="00846322" w:rsidRPr="00045ADF">
        <w:rPr>
          <w:rFonts w:ascii="Arial" w:hAnsi="Arial" w:cs="Arial"/>
          <w:position w:val="-16"/>
          <w:sz w:val="15"/>
          <w:szCs w:val="15"/>
          <w:lang w:val="pt-PT"/>
        </w:rPr>
        <w:object w:dxaOrig="2000" w:dyaOrig="420">
          <v:shape id="_x0000_i1052" type="#_x0000_t75" style="width:101pt;height:20.95pt" o:ole="">
            <v:imagedata r:id="rId32" o:title=""/>
            <o:lock v:ext="edit" aspectratio="f"/>
          </v:shape>
          <o:OLEObject Type="Embed" ProgID="Equation.DSMT4" ShapeID="_x0000_i1052" DrawAspect="Content" ObjectID="_1465816786" r:id="rId33"/>
        </w:object>
      </w:r>
    </w:p>
    <w:p w:rsidR="00176641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=          </w:t>
      </w:r>
      <w:r w:rsidRPr="00513F9D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="00846322">
        <w:rPr>
          <w:rFonts w:ascii="Arial" w:hAnsi="Arial" w:cs="Arial"/>
          <w:sz w:val="15"/>
          <w:szCs w:val="15"/>
          <w:lang w:val="pt-PT"/>
        </w:rPr>
        <w:t>&gt;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 xml:space="preserve">        </w:t>
      </w:r>
      <w:r w:rsidRPr="00513F9D">
        <w:rPr>
          <w:rFonts w:ascii="Arial" w:hAnsi="Arial" w:cs="Arial"/>
          <w:b/>
          <w:sz w:val="15"/>
          <w:szCs w:val="15"/>
          <w:lang w:val="pt-PT"/>
        </w:rPr>
        <w:t>3.3.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&gt;          </w:t>
      </w:r>
      <w:r w:rsidRPr="00513F9D">
        <w:rPr>
          <w:rFonts w:ascii="Arial" w:hAnsi="Arial" w:cs="Arial"/>
          <w:b/>
          <w:sz w:val="15"/>
          <w:szCs w:val="15"/>
          <w:lang w:val="pt-PT"/>
        </w:rPr>
        <w:t>3.4.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>&gt;</w:t>
      </w:r>
    </w:p>
    <w:p w:rsidR="00176641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3.5.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=          </w:t>
      </w:r>
      <w:r w:rsidRPr="00513F9D">
        <w:rPr>
          <w:rFonts w:ascii="Arial" w:hAnsi="Arial" w:cs="Arial"/>
          <w:b/>
          <w:sz w:val="15"/>
          <w:szCs w:val="15"/>
          <w:lang w:val="pt-PT"/>
        </w:rPr>
        <w:t>3.6.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&gt;        </w:t>
      </w:r>
      <w:r w:rsidRPr="00513F9D">
        <w:rPr>
          <w:rFonts w:ascii="Arial" w:hAnsi="Arial" w:cs="Arial"/>
          <w:b/>
          <w:sz w:val="15"/>
          <w:szCs w:val="15"/>
          <w:lang w:val="pt-PT"/>
        </w:rPr>
        <w:t>3.7.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&gt;          </w:t>
      </w:r>
      <w:r w:rsidRPr="00513F9D">
        <w:rPr>
          <w:rFonts w:ascii="Arial" w:hAnsi="Arial" w:cs="Arial"/>
          <w:b/>
          <w:sz w:val="15"/>
          <w:szCs w:val="15"/>
          <w:lang w:val="pt-PT"/>
        </w:rPr>
        <w:t>3.8.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>&gt;</w:t>
      </w:r>
    </w:p>
    <w:p w:rsidR="00176641" w:rsidRPr="00513F9D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  <w:r w:rsidRPr="00513F9D">
        <w:rPr>
          <w:rFonts w:ascii="Arial" w:hAnsi="Arial" w:cs="Arial"/>
          <w:b/>
          <w:position w:val="-10"/>
          <w:sz w:val="15"/>
          <w:szCs w:val="15"/>
          <w:lang w:val="pt-PT"/>
        </w:rPr>
        <w:object w:dxaOrig="1280" w:dyaOrig="279">
          <v:shape id="_x0000_i1038" type="#_x0000_t75" style="width:63.4pt;height:13.95pt" o:ole="">
            <v:imagedata r:id="rId34" o:title=""/>
            <o:lock v:ext="edit" aspectratio="f"/>
          </v:shape>
          <o:OLEObject Type="Embed" ProgID="Equation.DSMT4" ShapeID="_x0000_i1038" DrawAspect="Content" ObjectID="_1465816787" r:id="rId35"/>
        </w:object>
      </w:r>
    </w:p>
    <w:p w:rsidR="00176641" w:rsidRPr="00513F9D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4.2.</w:t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3F9D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940" w:dyaOrig="480">
          <v:shape id="_x0000_i1039" type="#_x0000_t75" style="width:146.7pt;height:23.65pt" o:ole="">
            <v:imagedata r:id="rId36" o:title=""/>
            <o:lock v:ext="edit" aspectratio="f"/>
          </v:shape>
          <o:OLEObject Type="Embed" ProgID="Equation.DSMT4" ShapeID="_x0000_i1039" DrawAspect="Content" ObjectID="_1465816788" r:id="rId37"/>
        </w:object>
      </w:r>
    </w:p>
    <w:p w:rsidR="00176641" w:rsidRPr="00BE1007" w:rsidRDefault="00176641" w:rsidP="0017664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4.3.</w:t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3F9D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540" w:dyaOrig="480">
          <v:shape id="_x0000_i1040" type="#_x0000_t75" style="width:75.75pt;height:23.65pt" o:ole="">
            <v:imagedata r:id="rId38" o:title=""/>
            <o:lock v:ext="edit" aspectratio="f"/>
          </v:shape>
          <o:OLEObject Type="Embed" ProgID="Equation.DSMT4" ShapeID="_x0000_i1040" DrawAspect="Content" ObjectID="_1465816789" r:id="rId39"/>
        </w:object>
      </w:r>
    </w:p>
    <w:p w:rsidR="00176641" w:rsidRPr="00DD1635" w:rsidRDefault="00176641" w:rsidP="00DD16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sectPr w:rsidR="00176641" w:rsidRPr="00DD1635" w:rsidSect="004C44FD">
      <w:headerReference w:type="even" r:id="rId40"/>
      <w:headerReference w:type="default" r:id="rId4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5CB" w:rsidRDefault="002F15CB" w:rsidP="00D177B5">
      <w:pPr>
        <w:spacing w:after="0" w:line="240" w:lineRule="auto"/>
      </w:pPr>
      <w:r>
        <w:separator/>
      </w:r>
    </w:p>
  </w:endnote>
  <w:endnote w:type="continuationSeparator" w:id="0">
    <w:p w:rsidR="002F15CB" w:rsidRDefault="002F15C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5CB" w:rsidRDefault="002F15CB" w:rsidP="00D177B5">
      <w:pPr>
        <w:spacing w:after="0" w:line="240" w:lineRule="auto"/>
      </w:pPr>
      <w:r>
        <w:separator/>
      </w:r>
    </w:p>
  </w:footnote>
  <w:footnote w:type="continuationSeparator" w:id="0">
    <w:p w:rsidR="002F15CB" w:rsidRDefault="002F15C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59776" behindDoc="0" locked="0" layoutInCell="1" allowOverlap="1" wp14:anchorId="2F289311" wp14:editId="429EACDF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76641">
      <w:rPr>
        <w:spacing w:val="0"/>
        <w:sz w:val="20"/>
        <w:szCs w:val="20"/>
        <w:lang w:val="pt-PT"/>
      </w:rPr>
      <w:t>7.2.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632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C03617">
                  <w:rPr>
                    <w:spacing w:val="0"/>
                    <w:sz w:val="28"/>
                    <w:szCs w:val="28"/>
                  </w:rPr>
                  <w:t xml:space="preserve"> 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D1635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46322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46322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4632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84632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4632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76641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C54F5"/>
    <w:rsid w:val="002D5CFE"/>
    <w:rsid w:val="002F15CB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C72BA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96AD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1D82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46322"/>
    <w:rsid w:val="00871045"/>
    <w:rsid w:val="008A3513"/>
    <w:rsid w:val="008A504C"/>
    <w:rsid w:val="008A731B"/>
    <w:rsid w:val="008B427E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B663F"/>
    <w:rsid w:val="00AC3D83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03617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D1635"/>
    <w:rsid w:val="00E1561C"/>
    <w:rsid w:val="00E4056F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27EBD01-54CD-4A38-BF19-F59F345C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png"/><Relationship Id="rId41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7.wmf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oleObject" Target="embeddings/oleObject12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153</TotalTime>
  <Pages>2</Pages>
  <Words>195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cp:lastPrinted>2014-06-12T15:17:00Z</cp:lastPrinted>
  <dcterms:created xsi:type="dcterms:W3CDTF">2014-02-28T16:32:00Z</dcterms:created>
  <dcterms:modified xsi:type="dcterms:W3CDTF">2014-07-02T13:33:00Z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