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3D2D2"/>
        <w:tblLook w:val="04A0" w:firstRow="1" w:lastRow="0" w:firstColumn="1" w:lastColumn="0" w:noHBand="0" w:noVBand="1"/>
      </w:tblPr>
      <w:tblGrid>
        <w:gridCol w:w="9060"/>
      </w:tblGrid>
      <w:tr w:rsidR="00967AA1" w:rsidTr="00967AA1">
        <w:trPr>
          <w:trHeight w:val="964"/>
        </w:trPr>
        <w:tc>
          <w:tcPr>
            <w:tcW w:w="9060" w:type="dxa"/>
            <w:shd w:val="clear" w:color="auto" w:fill="D3D2D2"/>
            <w:vAlign w:val="center"/>
          </w:tcPr>
          <w:p w:rsidR="00967AA1" w:rsidRPr="00967AA1" w:rsidRDefault="00967AA1" w:rsidP="00967AA1">
            <w:pPr>
              <w:spacing w:after="0" w:line="276" w:lineRule="auto"/>
              <w:rPr>
                <w:b/>
                <w:sz w:val="28"/>
              </w:rPr>
            </w:pPr>
            <w:r w:rsidRPr="00967AA1">
              <w:rPr>
                <w:b/>
                <w:sz w:val="28"/>
              </w:rPr>
              <w:t>Propostas de resolução – atividades do caderno</w:t>
            </w:r>
            <w:r w:rsidRPr="00967AA1">
              <w:rPr>
                <w:b/>
                <w:sz w:val="28"/>
              </w:rPr>
              <w:br/>
            </w:r>
            <w:r w:rsidRPr="00967AA1">
              <w:rPr>
                <w:b/>
                <w:i/>
                <w:sz w:val="28"/>
              </w:rPr>
              <w:t>Chegar a bom porto… Preparar a Prova Final</w:t>
            </w:r>
          </w:p>
        </w:tc>
      </w:tr>
    </w:tbl>
    <w:p w:rsidR="00C271F7" w:rsidRDefault="00C271F7" w:rsidP="00303964"/>
    <w:p w:rsidR="00526D3E" w:rsidRDefault="00252917" w:rsidP="00F6372B">
      <w:pPr>
        <w:jc w:val="both"/>
        <w:rPr>
          <w:b/>
          <w:sz w:val="24"/>
        </w:rPr>
      </w:pPr>
      <w:r w:rsidRPr="00252917">
        <w:rPr>
          <w:b/>
          <w:i/>
          <w:sz w:val="24"/>
        </w:rPr>
        <w:t>Os Lusíadas…</w:t>
      </w:r>
      <w:r w:rsidRPr="00252917">
        <w:rPr>
          <w:b/>
          <w:sz w:val="24"/>
        </w:rPr>
        <w:t xml:space="preserve"> episódio a episódio</w:t>
      </w:r>
    </w:p>
    <w:p w:rsidR="00526D3E" w:rsidRDefault="00526D3E" w:rsidP="00F6372B">
      <w:pPr>
        <w:jc w:val="both"/>
        <w:rPr>
          <w:b/>
          <w:sz w:val="24"/>
        </w:rPr>
      </w:pPr>
    </w:p>
    <w:p w:rsidR="00D82553" w:rsidRPr="002937FC" w:rsidRDefault="00DC4A34" w:rsidP="00F6372B">
      <w:pPr>
        <w:pStyle w:val="PargrafodaLista"/>
        <w:numPr>
          <w:ilvl w:val="0"/>
          <w:numId w:val="8"/>
        </w:numPr>
        <w:contextualSpacing w:val="0"/>
        <w:jc w:val="both"/>
        <w:rPr>
          <w:b/>
          <w:sz w:val="24"/>
        </w:rPr>
      </w:pPr>
      <w:r w:rsidRPr="00DC4A34">
        <w:rPr>
          <w:b/>
          <w:sz w:val="24"/>
        </w:rPr>
        <w:t>Consílio dos deuses</w:t>
      </w:r>
    </w:p>
    <w:p w:rsidR="00DC4A34" w:rsidRPr="00DC4A34" w:rsidRDefault="00DC4A34" w:rsidP="00F6372B">
      <w:pPr>
        <w:pStyle w:val="PargrafodaLista"/>
        <w:numPr>
          <w:ilvl w:val="0"/>
          <w:numId w:val="16"/>
        </w:numPr>
        <w:jc w:val="both"/>
        <w:rPr>
          <w:vanish/>
        </w:rPr>
      </w:pPr>
    </w:p>
    <w:p w:rsidR="004949E3" w:rsidRPr="00DC4A34" w:rsidRDefault="00DC4A34" w:rsidP="00F6372B">
      <w:pPr>
        <w:pStyle w:val="PargrafodaLista"/>
        <w:numPr>
          <w:ilvl w:val="1"/>
          <w:numId w:val="16"/>
        </w:numPr>
        <w:jc w:val="both"/>
        <w:rPr>
          <w:b/>
        </w:rPr>
      </w:pPr>
      <w:r w:rsidRPr="00DC4A34">
        <w:rPr>
          <w:b/>
        </w:rPr>
        <w:t>Resposta possível</w:t>
      </w:r>
      <w:r w:rsidR="004949E3" w:rsidRPr="00DC4A34">
        <w:rPr>
          <w:b/>
        </w:rPr>
        <w:t>:</w:t>
      </w:r>
    </w:p>
    <w:p w:rsidR="00DC4A34" w:rsidRDefault="00DC4A34" w:rsidP="00F6372B">
      <w:pPr>
        <w:ind w:firstLine="284"/>
        <w:jc w:val="both"/>
      </w:pPr>
      <w:r w:rsidRPr="00DC4A34">
        <w:t>As duas estrofes apresentadas fazem parte do episódio do “Consílio dos deuses”, estando, aqui, em confronto, os deuses Vénus e Baco.</w:t>
      </w:r>
      <w:r w:rsidR="00AE7F02">
        <w:t xml:space="preserve"> </w:t>
      </w:r>
      <w:bookmarkStart w:id="0" w:name="_GoBack"/>
      <w:bookmarkEnd w:id="0"/>
      <w:r w:rsidRPr="00DC4A34">
        <w:t>Vénus defende que</w:t>
      </w:r>
      <w:r>
        <w:t xml:space="preserve"> </w:t>
      </w:r>
      <w:r w:rsidRPr="00DC4A34">
        <w:t>os</w:t>
      </w:r>
      <w:r>
        <w:t xml:space="preserve"> </w:t>
      </w:r>
      <w:r w:rsidRPr="00DC4A34">
        <w:t>navegadores</w:t>
      </w:r>
      <w:r>
        <w:t xml:space="preserve"> </w:t>
      </w:r>
      <w:r w:rsidRPr="00DC4A34">
        <w:t>portugueses</w:t>
      </w:r>
      <w:r>
        <w:t xml:space="preserve"> </w:t>
      </w:r>
      <w:r w:rsidRPr="00DC4A34">
        <w:t>devem</w:t>
      </w:r>
      <w:r>
        <w:t xml:space="preserve"> </w:t>
      </w:r>
      <w:r w:rsidRPr="00DC4A34">
        <w:t xml:space="preserve">ser apoiados na sua viagem até à Índia, pois admira-os pelas suas semelhanças com os romanos, quer em qualidades quer na própria língua. Para além disso, a deusa acredita que será ela própria </w:t>
      </w:r>
      <w:r>
        <w:t>cele</w:t>
      </w:r>
      <w:r w:rsidRPr="00DC4A34">
        <w:t xml:space="preserve">brada em todas as novas terras onde os portugueses chegarem. Pelo contrário, Baco, temendo ser esquecido nesses mesmos </w:t>
      </w:r>
      <w:r>
        <w:t>terri</w:t>
      </w:r>
      <w:r w:rsidRPr="00DC4A34">
        <w:t>tórios, é de opinião que esta viagem não deve chegar a bom porto.</w:t>
      </w:r>
    </w:p>
    <w:p w:rsidR="00DC4A34" w:rsidRPr="00DC4A34" w:rsidRDefault="00DC4A34" w:rsidP="00F6372B">
      <w:pPr>
        <w:ind w:firstLine="284"/>
        <w:jc w:val="both"/>
      </w:pPr>
      <w:r w:rsidRPr="00DC4A34">
        <w:t>Este episódio é fundamental para a glorificação do povo português, já que os próprios deuses se reúnem para decidirem da sua</w:t>
      </w:r>
      <w:r>
        <w:t xml:space="preserve"> </w:t>
      </w:r>
      <w:r w:rsidRPr="00DC4A34">
        <w:t>sorte. (114 palavras)</w:t>
      </w:r>
    </w:p>
    <w:p w:rsidR="00B97AEA" w:rsidRPr="00DC4A34" w:rsidRDefault="00DC4A34" w:rsidP="00F6372B">
      <w:pPr>
        <w:jc w:val="both"/>
      </w:pPr>
      <w:r w:rsidRPr="00DC4A34">
        <w:rPr>
          <w:b/>
          <w:bCs/>
        </w:rPr>
        <w:t xml:space="preserve">2. </w:t>
      </w:r>
      <w:r w:rsidRPr="00DC4A34">
        <w:t>Canal de Moçambique; Júpiter; devia; da frente; atrás; Júpiter; a Índia; bom; facilitando-lhe; não foi; Baco; deus dos baixos instintos e do vinho; bela; gostava; discussão; tumulto; temido; mau; inveja; defender; filho; não voltar; ajudar; não volta atrás; favorável.</w:t>
      </w:r>
    </w:p>
    <w:sectPr w:rsidR="00B97AEA" w:rsidRPr="00DC4A34" w:rsidSect="00C64AF5">
      <w:headerReference w:type="default" r:id="rId9"/>
      <w:footerReference w:type="default" r:id="rId10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930" w:rsidRDefault="00966930" w:rsidP="009B299B">
      <w:pPr>
        <w:spacing w:after="0" w:line="240" w:lineRule="auto"/>
      </w:pPr>
      <w:r>
        <w:separator/>
      </w:r>
    </w:p>
  </w:endnote>
  <w:endnote w:type="continuationSeparator" w:id="0">
    <w:p w:rsidR="00966930" w:rsidRDefault="00966930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AE7F02" w:rsidRPr="00AE7F02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63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64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82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5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8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26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0y4AFzwcAABb8wAADgAAAAAAAAAAAAAAAAAuAgAA&#10;ZHJzL2Uyb0RvYy54bWxQSwECLQAUAAYACAAAACEAWR93KN4AAAAHAQAADwAAAAAAAAAAAAAAAACW&#10;HgAAZHJzL2Rvd25yZXYueG1sUEsFBgAAAAAEAAQA8wAAAKEfAAAAAA==&#10;">
              <v:group id="Skupina 55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CIxY1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uk8UA&#10;AADbAAAADwAAAGRycy9kb3ducmV2LnhtbESPQWvCQBSE7wX/w/IEL0U3FWtLdBVbkAiCUpWeH9ln&#10;Es2+TbOrJv/eFQoeh5n5hpnOG1OKK9WusKzgbRCBIE6tLjhTcNgv+58gnEfWWFomBS05mM86L1OM&#10;tb3xD113PhMBwi5GBbn3VSylS3My6Aa2Ig7e0dYGfZB1JnWNtwA3pRxG0VgaLDgs5FjRd07peXcx&#10;Cl6TzWGRyI/1qXlvv/S2/U3+NkapXrdZTEB4avwz/N9eaQXjETy+h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6S6T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tNwcUA&#10;AADbAAAADwAAAGRycy9kb3ducmV2LnhtbESPQWvCQBSE7wX/w/KE3urGQkKNriKGYumh1MTW6yP7&#10;TEKyb0N2q+m/7xYEj8PMfMOsNqPpxIUG11hWMJ9FIIhLqxuuFByL16cXEM4ja+wsk4JfcrBZTx5W&#10;mGp75QNdcl+JAGGXooLa+z6V0pU1GXQz2xMH72wHgz7IoZJ6wGuAm04+R1EiDTYcFmrsaVdT2eY/&#10;RkGRZV+nRfz+vSe9bz/LwzH5qFqlHqfjdgnC0+jv4Vv7TStIYvj/En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+03BxQAAANsAAAAPAAAAAAAAAAAAAAAAAJgCAABkcnMv&#10;ZG93bnJldi54bWxQSwUGAAAAAAQABAD1AAAAigMAAAAA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aFsYA&#10;AADbAAAADwAAAGRycy9kb3ducmV2LnhtbESPW2vCQBSE3wv+h+UIvhTdKDRIzEZU2tIWL3jB50P2&#10;mASzZ0N2q+m/7xYKPg4z8w2TzjtTixu1rrKsYDyKQBDnVldcKDgd34ZTEM4ja6wtk4IfcjDPek8p&#10;JtreeU+3gy9EgLBLUEHpfZNI6fKSDLqRbYiDd7GtQR9kW0jd4j3ATS0nURRLgxWHhRIbWpWUXw/f&#10;RsH+vPs8vm5fTu+rzZRp/bV4Xi4LpQb9bjED4anzj/B/+0MriGP4+xJ+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NaF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n8MA&#10;AADbAAAADwAAAGRycy9kb3ducmV2LnhtbESPQWvCQBSE70L/w/IKXkQ3VbASXaUUBPGWKFJvj+wz&#10;ic2+Dbsbjf/eFQo9DjPzDbPa9KYRN3K+tqzgY5KAIC6srrlUcDxsxwsQPiBrbCyTggd52KzfBitM&#10;tb1zRrc8lCJC2KeooAqhTaX0RUUG/cS2xNG7WGcwROlKqR3eI9w0cpokc2mw5rhQYUvfFRW/eWcU&#10;dKNzmCVO/+SnxyEru8zur8YqNXzvv5YgAvXhP/zX3mkF809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DLn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oQgr8A&#10;AADbAAAADwAAAGRycy9kb3ducmV2LnhtbESP3WrCQBCF74W+wzKF3ukmpVhJXUWEYvGu6gOM2Wk2&#10;mJ0Nu6NJ394VCr08fOeHs1yPvlM3iqkNbKCcFaCI62Bbbgycjp/TBagkyBa7wGTglxKsV0+TJVY2&#10;DPxNt4M0KpdwqtCAE+krrVPtyGOahZ44s58QPUqWsdE24pDLfadfi2KuPbacFxz2tHVUXw5Xb6CW&#10;XUlzoTEd4yDn0u130u2NeXkeNx+gMpB/81/6yxp4f4PHl/wD9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OhCC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dmrsMA&#10;AADbAAAADwAAAGRycy9kb3ducmV2LnhtbESPQWvCQBSE70L/w/IEL6IbW2pLdJUiFKS3RJF6e2Rf&#10;k2j2bdjdaPz3rlDwOMzMN8xy3ZtGXMj52rKC2TQBQVxYXXOpYL/7nnyC8AFZY2OZFNzIw3r1Mlhi&#10;qu2VM7rkoRQRwj5FBVUIbSqlLyoy6Ke2JY7en3UGQ5SulNrhNcJNI1+TZC4N1hwXKmxpU1Fxzjuj&#10;oBsfw1vi9G9+uO2yssvsz8lYpUbD/msBIlAfnuH/9lYr+HiHx5f4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dmr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rbr8A&#10;AADbAAAADwAAAGRycy9kb3ducmV2LnhtbESP3WrCQBCF74W+wzKF3ukmXkRJXUWEonhX9QGm2Wk2&#10;NDsbdqcmfftuoeDl4Ts/nM1u8r26U0xdYAPlogBF3ATbcWvgdn2br0ElQbbYByYDP5Rgt32abbC2&#10;YeR3ul+kVbmEU40GnMhQa50aRx7TIgzEmX2G6FGyjK22Ecdc7nu9LIpKe+w4Lzgc6OCo+bp8ewON&#10;HEuqhKZ0jaN8lO58lP5szMvztH8FlYE8zP/pkzWwquDvS/4Be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pCtu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ldQsMA&#10;AADbAAAADwAAAGRycy9kb3ducmV2LnhtbESPQWvCQBSE7wX/w/IEL0U3VqiSuooIQvGWKKK3R/Y1&#10;SZt9G3Y3Gv+9Kwg9DjPzDbNc96YRV3K+tqxgOklAEBdW11wqOB524wUIH5A1NpZJwZ08rFeDtyWm&#10;2t44o2seShEh7FNUUIXQplL6oiKDfmJb4uj9WGcwROlKqR3eItw08iNJPqXBmuNChS1tKyr+8s4o&#10;6N4vYZY4fc5P90NWdpnd/xqr1GjYb75ABOrDf/jV/tYK5nN4fo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ldQ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ah70A&#10;AADbAAAADwAAAGRycy9kb3ducmV2LnhtbERPzUrDQBC+C77DMoI3u4mHKmm3RQRp6c3WB5hmp9lg&#10;djbsjk369s5B8Pjx/a+3cxzMlXLpEzuoFxUY4jb5njsHX6ePp1cwRZA9DonJwY0KbDf3d2tsfJr4&#10;k65H6YyGcGnQQRAZG2tLGyhiWaSRWLlLyhFFYe6szzhpeBzsc1UtbcSetSHgSO+B2u/jT3TQyq6m&#10;pdBcTnmScx0OOxkOzj0+zG8rMErIv/jPvfcOXnSsftEfYDe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Hcah70AAADbAAAADwAAAAAAAAAAAAAAAACYAgAAZHJzL2Rvd25yZXYu&#10;eG1sUEsFBgAAAAAEAAQA9QAAAII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5oTsUA&#10;AADbAAAADwAAAGRycy9kb3ducmV2LnhtbESPQWvCQBSE7wX/w/IEb3VjD9ZGV1FLQCyCRhG8vWZf&#10;k2j2bciumv77riD0OMzMN8xk1ppK3KhxpWUFg34EgjizuuRcwWGfvI5AOI+ssbJMCn7JwWzaeZlg&#10;rO2dd3RLfS4ChF2MCgrv61hKlxVk0PVtTRy8H9sY9EE2udQN3gPcVPItiobSYMlhocCalgVll/Rq&#10;FKwXu3bzdU3qby9Px0Oy/bQ2PyvV67bzMQhPrf8PP9srreD9Ax5fwg+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nmhO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X6fsAA&#10;AADbAAAADwAAAGRycy9kb3ducmV2LnhtbERPTWvCQBC9F/wPywi9lLpRQULqKiIKlSLUKPQ6ZMck&#10;NTsbsqOm/949CD0+3vd82btG3agLtWcD41ECirjwtubSwOm4fU9BBUG22HgmA38UYLkYvMwxs/7O&#10;B7rlUqoYwiFDA5VIm2kdioochpFviSN39p1DibArte3wHsNdoydJMtMOa44NFba0rqi45FdnYD/Z&#10;ndvvze9bmv5Md2uZoXwRGvM67FcfoIR6+Rc/3Z/WQBrXxy/xB+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X6fsAAAADbAAAADwAAAAAAAAAAAAAAAACYAgAAZHJzL2Rvd25y&#10;ZXYueG1sUEsFBgAAAAAEAAQA9QAAAIUDAAAAAA=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5+8MA&#10;AADbAAAADwAAAGRycy9kb3ducmV2LnhtbESPS6vCMBSE9xf8D+EI7q6pT6QaRQRFBREfC5eH5tgW&#10;m5PaRK3/3ggX7nKYmW+Yyaw2hXhS5XLLCjrtCARxYnXOqYLzafk7AuE8ssbCMil4k4PZtPEzwVjb&#10;Fx/oefSpCBB2MSrIvC9jKV2SkUHXtiVx8K62MuiDrFKpK3wFuClkN4qG0mDOYSHDkhYZJbfjwyhI&#10;dP/yGGx7O3fe++176Ir7ZtVRqtWs52MQnmr/H/5rr7WCURe+X8IPk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D5+8MAAADb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F7FcIA&#10;AADcAAAADwAAAGRycy9kb3ducmV2LnhtbERPTYvCMBC9C/6HMMLeNO26FqlGEUHZFWRZ9eBxaMa2&#10;2Ey6TdT6740geJvH+5zpvDWVuFLjSssK4kEEgjizuuRcwWG/6o9BOI+ssbJMCu7kYD7rdqaYanvj&#10;P7rufC5CCLsUFRTe16mULivIoBvYmjhwJ9sY9AE2udQN3kK4qeRnFCXSYMmhocCalgVl593FKMj0&#10;1/Ey2gy37vDrN/fEVf8/61ipj167mIDw1Pq3+OX+1mF+P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UXsV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jjYcQA&#10;AADcAAAADwAAAGRycy9kb3ducmV2LnhtbERPTWvCQBC9C/6HZYTe6iZtDCW6iggtbUBKrQePQ3aa&#10;hGZn0+xqkn/vCgVv83ifs9oMphEX6lxtWUE8j0AQF1bXXCo4fr8+voBwHlljY5kUjORgs55OVphp&#10;2/MXXQ6+FCGEXYYKKu/bTEpXVGTQzW1LHLgf2xn0AXal1B32Idw08imKUmmw5tBQYUu7iorfw9ko&#10;KHRyOi/y5707fvp8TF3z9/EWK/UwG7ZLEJ4Gfxf/u991mB8ncHsmX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442H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R2MMMA&#10;AADcAAAADwAAAGRycy9kb3ducmV2LnhtbERPTWvCQBC9C/0PyxS86UYhtkZXKQVFPRTUitchO2bT&#10;ZmdDdjXx37uFgrd5vM+ZLztbiRs1vnSsYDRMQBDnTpdcKPg+rgbvIHxA1lg5JgV38rBcvPTmmGnX&#10;8p5uh1CIGMI+QwUmhDqT0ueGLPqhq4kjd3GNxRBhU0jdYBvDbSXHSTKRFkuODQZr+jSU/x6uVkGb&#10;/0zr4phe0vE23a1Pyf7r/GaU6r92HzMQgbrwFP+7NzrOH6Xw90y8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R2MMMAAADcAAAADwAAAAAAAAAAAAAAAACYAgAAZHJzL2Rv&#10;d25yZXYueG1sUEsFBgAAAAAEAAQA9QAAAIg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Nk0cIA&#10;AADcAAAADwAAAGRycy9kb3ducmV2LnhtbERPS2uDQBC+F/Iflink1qz2EIpxDUGQPHpqKuQ6uBOV&#10;urPqbhPjr+8WCr3Nx/ecdDuZTtxodK1lBfEqAkFcWd1yraD8LF7eQDiPrLGzTAoe5GCbLZ5STLS9&#10;8wfdzr4WIYRdggoa7/tESlc1ZNCtbE8cuKsdDfoAx1rqEe8h3HTyNYrW0mDLoaHBnvKGqq/zt1Ew&#10;mEu5dwf5XszVMY/LYdjN80mp5fO024DwNPl/8Z/7oMP8eA2/z4QL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w2TRwgAAANw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MXUcEA&#10;AADcAAAADwAAAGRycy9kb3ducmV2LnhtbERPTWsCMRC9F/wPYYReRLMWu5WtUUQp9CarHnocNtPs&#10;4mayJNHd/vtGELzN433OajPYVtzIh8axgvksA0FcOd2wUXA+fU2XIEJE1tg6JgV/FGCzHr2ssNCu&#10;55Jux2hECuFQoII6xq6QMlQ1WQwz1xEn7td5izFBb6T22Kdw28q3LMulxYZTQ40d7WqqLserVbA4&#10;vE98O8nz/aEM/YA/ZEpzVep1PGw/QUQa4lP8cH/rNH/+Afdn0gV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TF1HBAAAA3AAAAA8AAAAAAAAAAAAAAAAAmAIAAGRycy9kb3du&#10;cmV2LnhtbFBLBQYAAAAABAAEAPUAAACG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uQ2M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+EVp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uQ2MYAAADcAAAADwAAAAAAAAAAAAAAAACYAgAAZHJz&#10;L2Rvd25yZXYueG1sUEsFBgAAAAAEAAQA9QAAAIsDAAAAAA=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930" w:rsidRDefault="00966930" w:rsidP="009B299B">
      <w:pPr>
        <w:spacing w:after="0" w:line="240" w:lineRule="auto"/>
      </w:pPr>
      <w:r>
        <w:separator/>
      </w:r>
    </w:p>
  </w:footnote>
  <w:footnote w:type="continuationSeparator" w:id="0">
    <w:p w:rsidR="00966930" w:rsidRDefault="00966930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967AA1" w:rsidRDefault="00303964" w:rsidP="00303964">
    <w:pPr>
      <w:pStyle w:val="Cabealho"/>
      <w:ind w:left="1276"/>
      <w:rPr>
        <w:i/>
      </w:rPr>
    </w:pPr>
    <w:r w:rsidRPr="00D73AE3">
      <w:rPr>
        <w:b/>
        <w:noProof/>
        <w:sz w:val="18"/>
        <w:lang w:eastAsia="pt-PT"/>
      </w:rPr>
      <mc:AlternateContent>
        <mc:Choice Requires="wpg">
          <w:drawing>
            <wp:anchor distT="0" distB="0" distL="114300" distR="114300" simplePos="0" relativeHeight="251709440" behindDoc="1" locked="0" layoutInCell="0" allowOverlap="1" wp14:anchorId="1B83E5D2" wp14:editId="2E14798A">
              <wp:simplePos x="0" y="0"/>
              <wp:positionH relativeFrom="page">
                <wp:posOffset>9525</wp:posOffset>
              </wp:positionH>
              <wp:positionV relativeFrom="page">
                <wp:posOffset>9525</wp:posOffset>
              </wp:positionV>
              <wp:extent cx="7560828" cy="630754"/>
              <wp:effectExtent l="0" t="0" r="2540" b="0"/>
              <wp:wrapNone/>
              <wp:docPr id="398" name="Skupina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828" cy="630754"/>
                        <a:chOff x="0" y="0"/>
                        <a:chExt cx="11222" cy="850"/>
                      </a:xfrm>
                    </wpg:grpSpPr>
                    <wps:wsp>
                      <wps:cNvPr id="399" name="Rectangle 11"/>
                      <wps:cNvSpPr>
                        <a:spLocks/>
                      </wps:cNvSpPr>
                      <wps:spPr bwMode="auto">
                        <a:xfrm>
                          <a:off x="2403" y="0"/>
                          <a:ext cx="8819" cy="42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0" name="Rectangle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2403" cy="850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3B2909E" id="Skupina 398" o:spid="_x0000_s1026" style="position:absolute;margin-left:.75pt;margin-top:.75pt;width:595.35pt;height:49.65pt;z-index:-251607040;mso-position-horizontal-relative:page;mso-position-vertical-relative:page" coordsize="11222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" o:allowincell="f">
              <v:rect id="Rectangle 11" o:spid="_x0000_s1027" style="position:absolute;left:2403;width:8819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4eccA&#10;AADcAAAADwAAAGRycy9kb3ducmV2LnhtbESPT2vCQBTE74V+h+UVvBTdVItodJUiKQgexD8QvD2y&#10;zyRt9m3IbpPop+8WCh6HmfkNs1z3phItNa60rOBtFIEgzqwuOVdwPn0OZyCcR9ZYWSYFN3KwXj0/&#10;LTHWtuMDtUefiwBhF6OCwvs6ltJlBRl0I1sTB+9qG4M+yCaXusEuwE0lx1E0lQZLDgsF1rQpKPs+&#10;/hgFdeL2l+Qruu+7zfuuTSZp+kqpUoOX/mMBwlPvH+H/9lYrmMzn8HcmHA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JeHnHAAAA3AAAAA8AAAAAAAAAAAAAAAAAmAIAAGRy&#10;cy9kb3ducmV2LnhtbFBLBQYAAAAABAAEAPUAAACMAwAAAAA=&#10;" fillcolor="#d1d2d4" stroked="f">
                <v:path arrowok="t"/>
              </v:rect>
              <v:rect id="Rectangle 12" o:spid="_x0000_s1028" style="position:absolute;width:24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OJBsMA&#10;AADcAAAADwAAAGRycy9kb3ducmV2LnhtbERPz2vCMBS+D/wfwhN2GZpskyHVKEM6GOwgOqF4ezTP&#10;ttq8lCZrO/96cxA8fny/l+vB1qKj1leONbxOFQji3JmKCw2H36/JHIQPyAZrx6ThnzysV6OnJSbG&#10;9byjbh8KEUPYJ6ihDKFJpPR5SRb91DXEkTu51mKIsC2kabGP4baWb0p9SIsVx4YSG9qUlF/2f1ZD&#10;k/rtMT2r67bfzH669D3LXijT+nk8fC5ABBrCQ3x3fxsNMxXnx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OJBsMAAADcAAAADwAAAAAAAAAAAAAAAACYAgAAZHJzL2Rv&#10;d25yZXYueG1sUEsFBgAAAAAEAAQA9QAAAIgDAAAAAA==&#10;" fillcolor="#d1d2d4" stroked="f">
                <v:path arrowok="t"/>
              </v:rect>
              <w10:wrap anchorx="page" anchory="page"/>
            </v:group>
          </w:pict>
        </mc:Fallback>
      </mc:AlternateContent>
    </w:r>
    <w:r w:rsidRPr="00D73AE3">
      <w:rPr>
        <w:b/>
        <w:noProof/>
        <w:sz w:val="18"/>
        <w:lang w:val="cs-CZ"/>
      </w:rPr>
      <w:t>Propostas de resolução</w:t>
    </w:r>
    <w:r w:rsidRPr="00303964">
      <w:rPr>
        <w:noProof/>
        <w:sz w:val="18"/>
        <w:lang w:val="cs-CZ"/>
      </w:rPr>
      <w:t xml:space="preserve"> – atividades do caderno </w:t>
    </w:r>
    <w:r w:rsidRPr="00967AA1">
      <w:rPr>
        <w:i/>
        <w:noProof/>
        <w:sz w:val="18"/>
        <w:lang w:val="cs-CZ"/>
      </w:rPr>
      <w:t>Chegar a bom porto… Preparar a Prova Final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064D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8802834"/>
    <w:multiLevelType w:val="multilevel"/>
    <w:tmpl w:val="CB1A55CE"/>
    <w:lvl w:ilvl="0">
      <w:start w:val="2"/>
      <w:numFmt w:val="decimal"/>
      <w:lvlText w:val="%1."/>
      <w:lvlJc w:val="left"/>
      <w:pPr>
        <w:ind w:left="357" w:hanging="35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D8E0603"/>
    <w:multiLevelType w:val="hybridMultilevel"/>
    <w:tmpl w:val="85BABE1E"/>
    <w:lvl w:ilvl="0" w:tplc="346C6190">
      <w:start w:val="1"/>
      <w:numFmt w:val="bullet"/>
      <w:lvlText w:val="·"/>
      <w:lvlJc w:val="left"/>
      <w:pPr>
        <w:ind w:hanging="117"/>
      </w:pPr>
      <w:rPr>
        <w:rFonts w:ascii="Arial" w:eastAsia="Arial" w:hAnsi="Arial" w:hint="default"/>
        <w:b/>
        <w:bCs/>
        <w:color w:val="231F20"/>
        <w:w w:val="90"/>
        <w:sz w:val="24"/>
        <w:szCs w:val="24"/>
      </w:rPr>
    </w:lvl>
    <w:lvl w:ilvl="1" w:tplc="42C29FE4">
      <w:start w:val="1"/>
      <w:numFmt w:val="bullet"/>
      <w:lvlText w:val="•"/>
      <w:lvlJc w:val="left"/>
      <w:rPr>
        <w:rFonts w:hint="default"/>
      </w:rPr>
    </w:lvl>
    <w:lvl w:ilvl="2" w:tplc="5BCC2924">
      <w:start w:val="1"/>
      <w:numFmt w:val="bullet"/>
      <w:lvlText w:val="•"/>
      <w:lvlJc w:val="left"/>
      <w:rPr>
        <w:rFonts w:hint="default"/>
      </w:rPr>
    </w:lvl>
    <w:lvl w:ilvl="3" w:tplc="BDB8E25E">
      <w:start w:val="1"/>
      <w:numFmt w:val="bullet"/>
      <w:lvlText w:val="•"/>
      <w:lvlJc w:val="left"/>
      <w:rPr>
        <w:rFonts w:hint="default"/>
      </w:rPr>
    </w:lvl>
    <w:lvl w:ilvl="4" w:tplc="EFDAFCC6">
      <w:start w:val="1"/>
      <w:numFmt w:val="bullet"/>
      <w:lvlText w:val="•"/>
      <w:lvlJc w:val="left"/>
      <w:rPr>
        <w:rFonts w:hint="default"/>
      </w:rPr>
    </w:lvl>
    <w:lvl w:ilvl="5" w:tplc="C67064E8">
      <w:start w:val="1"/>
      <w:numFmt w:val="bullet"/>
      <w:lvlText w:val="•"/>
      <w:lvlJc w:val="left"/>
      <w:rPr>
        <w:rFonts w:hint="default"/>
      </w:rPr>
    </w:lvl>
    <w:lvl w:ilvl="6" w:tplc="9EC8C4CC">
      <w:start w:val="1"/>
      <w:numFmt w:val="bullet"/>
      <w:lvlText w:val="•"/>
      <w:lvlJc w:val="left"/>
      <w:rPr>
        <w:rFonts w:hint="default"/>
      </w:rPr>
    </w:lvl>
    <w:lvl w:ilvl="7" w:tplc="4446954A">
      <w:start w:val="1"/>
      <w:numFmt w:val="bullet"/>
      <w:lvlText w:val="•"/>
      <w:lvlJc w:val="left"/>
      <w:rPr>
        <w:rFonts w:hint="default"/>
      </w:rPr>
    </w:lvl>
    <w:lvl w:ilvl="8" w:tplc="D7AA4424">
      <w:start w:val="1"/>
      <w:numFmt w:val="bullet"/>
      <w:lvlText w:val="•"/>
      <w:lvlJc w:val="left"/>
      <w:rPr>
        <w:rFonts w:hint="default"/>
      </w:rPr>
    </w:lvl>
  </w:abstractNum>
  <w:abstractNum w:abstractNumId="3">
    <w:nsid w:val="1F3161EF"/>
    <w:multiLevelType w:val="hybridMultilevel"/>
    <w:tmpl w:val="FCC6EF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850CFF"/>
    <w:multiLevelType w:val="hybridMultilevel"/>
    <w:tmpl w:val="D50A5F2E"/>
    <w:lvl w:ilvl="0" w:tplc="E1FE8D6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01EB3"/>
    <w:multiLevelType w:val="hybridMultilevel"/>
    <w:tmpl w:val="0E343686"/>
    <w:lvl w:ilvl="0" w:tplc="2B04A888">
      <w:start w:val="1"/>
      <w:numFmt w:val="lowerLetter"/>
      <w:lvlText w:val="%1."/>
      <w:lvlJc w:val="left"/>
      <w:pPr>
        <w:ind w:hanging="199"/>
        <w:jc w:val="left"/>
      </w:pPr>
      <w:rPr>
        <w:rFonts w:ascii="Arial" w:eastAsia="Arial" w:hAnsi="Arial" w:hint="default"/>
        <w:b/>
        <w:bCs/>
        <w:color w:val="231F20"/>
        <w:w w:val="87"/>
        <w:sz w:val="20"/>
        <w:szCs w:val="18"/>
      </w:rPr>
    </w:lvl>
    <w:lvl w:ilvl="1" w:tplc="1650458A">
      <w:start w:val="1"/>
      <w:numFmt w:val="bullet"/>
      <w:lvlText w:val="•"/>
      <w:lvlJc w:val="left"/>
      <w:rPr>
        <w:rFonts w:hint="default"/>
      </w:rPr>
    </w:lvl>
    <w:lvl w:ilvl="2" w:tplc="178A9158">
      <w:start w:val="1"/>
      <w:numFmt w:val="bullet"/>
      <w:lvlText w:val="•"/>
      <w:lvlJc w:val="left"/>
      <w:rPr>
        <w:rFonts w:hint="default"/>
      </w:rPr>
    </w:lvl>
    <w:lvl w:ilvl="3" w:tplc="467EB574">
      <w:start w:val="1"/>
      <w:numFmt w:val="bullet"/>
      <w:lvlText w:val="•"/>
      <w:lvlJc w:val="left"/>
      <w:rPr>
        <w:rFonts w:hint="default"/>
      </w:rPr>
    </w:lvl>
    <w:lvl w:ilvl="4" w:tplc="CF7A38F2">
      <w:start w:val="1"/>
      <w:numFmt w:val="bullet"/>
      <w:lvlText w:val="•"/>
      <w:lvlJc w:val="left"/>
      <w:rPr>
        <w:rFonts w:hint="default"/>
      </w:rPr>
    </w:lvl>
    <w:lvl w:ilvl="5" w:tplc="00203082">
      <w:start w:val="1"/>
      <w:numFmt w:val="bullet"/>
      <w:lvlText w:val="•"/>
      <w:lvlJc w:val="left"/>
      <w:rPr>
        <w:rFonts w:hint="default"/>
      </w:rPr>
    </w:lvl>
    <w:lvl w:ilvl="6" w:tplc="59CC537E">
      <w:start w:val="1"/>
      <w:numFmt w:val="bullet"/>
      <w:lvlText w:val="•"/>
      <w:lvlJc w:val="left"/>
      <w:rPr>
        <w:rFonts w:hint="default"/>
      </w:rPr>
    </w:lvl>
    <w:lvl w:ilvl="7" w:tplc="74A6632C">
      <w:start w:val="1"/>
      <w:numFmt w:val="bullet"/>
      <w:lvlText w:val="•"/>
      <w:lvlJc w:val="left"/>
      <w:rPr>
        <w:rFonts w:hint="default"/>
      </w:rPr>
    </w:lvl>
    <w:lvl w:ilvl="8" w:tplc="EEE4448A">
      <w:start w:val="1"/>
      <w:numFmt w:val="bullet"/>
      <w:lvlText w:val="•"/>
      <w:lvlJc w:val="left"/>
      <w:rPr>
        <w:rFonts w:hint="default"/>
      </w:rPr>
    </w:lvl>
  </w:abstractNum>
  <w:abstractNum w:abstractNumId="6">
    <w:nsid w:val="46DA54C0"/>
    <w:multiLevelType w:val="hybridMultilevel"/>
    <w:tmpl w:val="74B2636E"/>
    <w:lvl w:ilvl="0" w:tplc="CAB2841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2136B7"/>
    <w:multiLevelType w:val="multilevel"/>
    <w:tmpl w:val="E1D2C2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52FD7BCD"/>
    <w:multiLevelType w:val="multilevel"/>
    <w:tmpl w:val="80ACC0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ABF2A16"/>
    <w:multiLevelType w:val="hybridMultilevel"/>
    <w:tmpl w:val="90A460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3368A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CBB4364"/>
    <w:multiLevelType w:val="hybridMultilevel"/>
    <w:tmpl w:val="37ECDC22"/>
    <w:lvl w:ilvl="0" w:tplc="D81AEB1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2979EC"/>
    <w:multiLevelType w:val="hybridMultilevel"/>
    <w:tmpl w:val="7206AFF2"/>
    <w:lvl w:ilvl="0" w:tplc="659A3F18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44C34"/>
    <w:multiLevelType w:val="hybridMultilevel"/>
    <w:tmpl w:val="50E60F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B02604"/>
    <w:multiLevelType w:val="hybridMultilevel"/>
    <w:tmpl w:val="504CF8F4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8124CD"/>
    <w:multiLevelType w:val="hybridMultilevel"/>
    <w:tmpl w:val="E362E8FC"/>
    <w:lvl w:ilvl="0" w:tplc="9766B72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4"/>
  </w:num>
  <w:num w:numId="4">
    <w:abstractNumId w:val="15"/>
  </w:num>
  <w:num w:numId="5">
    <w:abstractNumId w:val="12"/>
  </w:num>
  <w:num w:numId="6">
    <w:abstractNumId w:val="6"/>
  </w:num>
  <w:num w:numId="7">
    <w:abstractNumId w:val="4"/>
  </w:num>
  <w:num w:numId="8">
    <w:abstractNumId w:val="1"/>
  </w:num>
  <w:num w:numId="9">
    <w:abstractNumId w:val="0"/>
  </w:num>
  <w:num w:numId="10">
    <w:abstractNumId w:val="11"/>
  </w:num>
  <w:num w:numId="11">
    <w:abstractNumId w:val="7"/>
  </w:num>
  <w:num w:numId="12">
    <w:abstractNumId w:val="3"/>
  </w:num>
  <w:num w:numId="13">
    <w:abstractNumId w:val="2"/>
  </w:num>
  <w:num w:numId="14">
    <w:abstractNumId w:val="13"/>
  </w:num>
  <w:num w:numId="15">
    <w:abstractNumId w:val="5"/>
  </w:num>
  <w:num w:numId="16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30B67"/>
    <w:rsid w:val="00031F6F"/>
    <w:rsid w:val="00036D4C"/>
    <w:rsid w:val="00050FA2"/>
    <w:rsid w:val="000541D2"/>
    <w:rsid w:val="0005749E"/>
    <w:rsid w:val="0006438C"/>
    <w:rsid w:val="00066F60"/>
    <w:rsid w:val="00076797"/>
    <w:rsid w:val="0008102B"/>
    <w:rsid w:val="00083892"/>
    <w:rsid w:val="000970F5"/>
    <w:rsid w:val="000A6B4E"/>
    <w:rsid w:val="000B3C22"/>
    <w:rsid w:val="000B3E90"/>
    <w:rsid w:val="000B3EF5"/>
    <w:rsid w:val="000B5334"/>
    <w:rsid w:val="000C027F"/>
    <w:rsid w:val="000D1AB9"/>
    <w:rsid w:val="000E18E6"/>
    <w:rsid w:val="000E2202"/>
    <w:rsid w:val="000F24E6"/>
    <w:rsid w:val="000F2F90"/>
    <w:rsid w:val="000F5CDF"/>
    <w:rsid w:val="000F6F3B"/>
    <w:rsid w:val="00112BC6"/>
    <w:rsid w:val="00112C6B"/>
    <w:rsid w:val="00122735"/>
    <w:rsid w:val="00126BD4"/>
    <w:rsid w:val="00140A2A"/>
    <w:rsid w:val="00140EC9"/>
    <w:rsid w:val="00142D6D"/>
    <w:rsid w:val="0014606C"/>
    <w:rsid w:val="001467AA"/>
    <w:rsid w:val="001514C9"/>
    <w:rsid w:val="0015488C"/>
    <w:rsid w:val="00171075"/>
    <w:rsid w:val="00176C66"/>
    <w:rsid w:val="00180646"/>
    <w:rsid w:val="001C39D1"/>
    <w:rsid w:val="001C5E01"/>
    <w:rsid w:val="001E48A6"/>
    <w:rsid w:val="001E7CA7"/>
    <w:rsid w:val="001F0D7C"/>
    <w:rsid w:val="00205A84"/>
    <w:rsid w:val="002142FC"/>
    <w:rsid w:val="00220623"/>
    <w:rsid w:val="0022597D"/>
    <w:rsid w:val="002266F2"/>
    <w:rsid w:val="0023474D"/>
    <w:rsid w:val="002349CE"/>
    <w:rsid w:val="00237BA4"/>
    <w:rsid w:val="00252917"/>
    <w:rsid w:val="00271D66"/>
    <w:rsid w:val="0027388A"/>
    <w:rsid w:val="002763D9"/>
    <w:rsid w:val="00276C6B"/>
    <w:rsid w:val="002808A6"/>
    <w:rsid w:val="002937FC"/>
    <w:rsid w:val="00294D53"/>
    <w:rsid w:val="002A03B5"/>
    <w:rsid w:val="002B0FA2"/>
    <w:rsid w:val="002C52A2"/>
    <w:rsid w:val="002D1D6F"/>
    <w:rsid w:val="00303964"/>
    <w:rsid w:val="00305AA3"/>
    <w:rsid w:val="003100B4"/>
    <w:rsid w:val="003131A2"/>
    <w:rsid w:val="00322E26"/>
    <w:rsid w:val="0032303A"/>
    <w:rsid w:val="00323386"/>
    <w:rsid w:val="00332DDC"/>
    <w:rsid w:val="0034619B"/>
    <w:rsid w:val="00354BD2"/>
    <w:rsid w:val="00356492"/>
    <w:rsid w:val="0035719E"/>
    <w:rsid w:val="00357CBE"/>
    <w:rsid w:val="00362B54"/>
    <w:rsid w:val="00362ED8"/>
    <w:rsid w:val="00385543"/>
    <w:rsid w:val="0039374D"/>
    <w:rsid w:val="003A08A3"/>
    <w:rsid w:val="003A74D4"/>
    <w:rsid w:val="003B788F"/>
    <w:rsid w:val="003D271E"/>
    <w:rsid w:val="003E6C76"/>
    <w:rsid w:val="003F2564"/>
    <w:rsid w:val="003F3D26"/>
    <w:rsid w:val="004058EC"/>
    <w:rsid w:val="004342BF"/>
    <w:rsid w:val="004437C6"/>
    <w:rsid w:val="00446446"/>
    <w:rsid w:val="00463549"/>
    <w:rsid w:val="004706A7"/>
    <w:rsid w:val="0048235A"/>
    <w:rsid w:val="00487490"/>
    <w:rsid w:val="00491AE7"/>
    <w:rsid w:val="004949E3"/>
    <w:rsid w:val="004B39D7"/>
    <w:rsid w:val="004D3E3E"/>
    <w:rsid w:val="004D7294"/>
    <w:rsid w:val="004D7E08"/>
    <w:rsid w:val="004E3631"/>
    <w:rsid w:val="00506326"/>
    <w:rsid w:val="00526D3E"/>
    <w:rsid w:val="00543381"/>
    <w:rsid w:val="00544B8A"/>
    <w:rsid w:val="00546EB9"/>
    <w:rsid w:val="00551C14"/>
    <w:rsid w:val="0055532D"/>
    <w:rsid w:val="00570DA8"/>
    <w:rsid w:val="00575F03"/>
    <w:rsid w:val="00576CB5"/>
    <w:rsid w:val="00585E90"/>
    <w:rsid w:val="00591931"/>
    <w:rsid w:val="00593A2C"/>
    <w:rsid w:val="005A7122"/>
    <w:rsid w:val="005B11E8"/>
    <w:rsid w:val="005B46B4"/>
    <w:rsid w:val="005B7D86"/>
    <w:rsid w:val="005C5BAE"/>
    <w:rsid w:val="005C6831"/>
    <w:rsid w:val="005D686A"/>
    <w:rsid w:val="005E12E9"/>
    <w:rsid w:val="005F30A8"/>
    <w:rsid w:val="005F7866"/>
    <w:rsid w:val="00602B19"/>
    <w:rsid w:val="00612E56"/>
    <w:rsid w:val="00625811"/>
    <w:rsid w:val="00626878"/>
    <w:rsid w:val="00630863"/>
    <w:rsid w:val="006328B1"/>
    <w:rsid w:val="00633CAA"/>
    <w:rsid w:val="00640C8D"/>
    <w:rsid w:val="0064138B"/>
    <w:rsid w:val="006475AE"/>
    <w:rsid w:val="00655D05"/>
    <w:rsid w:val="0067652E"/>
    <w:rsid w:val="00676D03"/>
    <w:rsid w:val="00684ED9"/>
    <w:rsid w:val="00690B5D"/>
    <w:rsid w:val="006926E2"/>
    <w:rsid w:val="006A7953"/>
    <w:rsid w:val="006B36E4"/>
    <w:rsid w:val="006C341E"/>
    <w:rsid w:val="006C3420"/>
    <w:rsid w:val="006C5683"/>
    <w:rsid w:val="006D1B71"/>
    <w:rsid w:val="006E225A"/>
    <w:rsid w:val="006E2FC3"/>
    <w:rsid w:val="006E6AF2"/>
    <w:rsid w:val="00704ED3"/>
    <w:rsid w:val="0071411F"/>
    <w:rsid w:val="00723CB2"/>
    <w:rsid w:val="007312FF"/>
    <w:rsid w:val="00734407"/>
    <w:rsid w:val="00734FCC"/>
    <w:rsid w:val="0076236B"/>
    <w:rsid w:val="00770883"/>
    <w:rsid w:val="00776529"/>
    <w:rsid w:val="00777610"/>
    <w:rsid w:val="00783323"/>
    <w:rsid w:val="00786031"/>
    <w:rsid w:val="007930AC"/>
    <w:rsid w:val="00795E74"/>
    <w:rsid w:val="007C1C9B"/>
    <w:rsid w:val="007C2FFF"/>
    <w:rsid w:val="007C364E"/>
    <w:rsid w:val="007D0C6E"/>
    <w:rsid w:val="007D10A9"/>
    <w:rsid w:val="007D57A7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474AE"/>
    <w:rsid w:val="00856493"/>
    <w:rsid w:val="00864AFC"/>
    <w:rsid w:val="008676EE"/>
    <w:rsid w:val="0088704A"/>
    <w:rsid w:val="008A1CC2"/>
    <w:rsid w:val="008B0930"/>
    <w:rsid w:val="008B65E6"/>
    <w:rsid w:val="008F2EE1"/>
    <w:rsid w:val="008F3704"/>
    <w:rsid w:val="008F4ED3"/>
    <w:rsid w:val="00907579"/>
    <w:rsid w:val="00912B69"/>
    <w:rsid w:val="00935C1C"/>
    <w:rsid w:val="00942721"/>
    <w:rsid w:val="009433AE"/>
    <w:rsid w:val="00945F18"/>
    <w:rsid w:val="00950D4D"/>
    <w:rsid w:val="009602B5"/>
    <w:rsid w:val="00966930"/>
    <w:rsid w:val="00967AA1"/>
    <w:rsid w:val="009A52B2"/>
    <w:rsid w:val="009B299B"/>
    <w:rsid w:val="009B497C"/>
    <w:rsid w:val="009B4F0C"/>
    <w:rsid w:val="009C1B78"/>
    <w:rsid w:val="009C770B"/>
    <w:rsid w:val="009D519B"/>
    <w:rsid w:val="009E165B"/>
    <w:rsid w:val="009F05A7"/>
    <w:rsid w:val="009F24DD"/>
    <w:rsid w:val="00A00F72"/>
    <w:rsid w:val="00A13EA5"/>
    <w:rsid w:val="00A22AC1"/>
    <w:rsid w:val="00A32BF1"/>
    <w:rsid w:val="00A35B9F"/>
    <w:rsid w:val="00A4065E"/>
    <w:rsid w:val="00A47889"/>
    <w:rsid w:val="00A537C0"/>
    <w:rsid w:val="00A53D31"/>
    <w:rsid w:val="00A62C9E"/>
    <w:rsid w:val="00A6638F"/>
    <w:rsid w:val="00A82D55"/>
    <w:rsid w:val="00AA22CE"/>
    <w:rsid w:val="00AA58B9"/>
    <w:rsid w:val="00AD2CB9"/>
    <w:rsid w:val="00AD2FED"/>
    <w:rsid w:val="00AD35AE"/>
    <w:rsid w:val="00AD5B83"/>
    <w:rsid w:val="00AD764F"/>
    <w:rsid w:val="00AE384D"/>
    <w:rsid w:val="00AE4B06"/>
    <w:rsid w:val="00AE7F02"/>
    <w:rsid w:val="00AF1893"/>
    <w:rsid w:val="00AF264D"/>
    <w:rsid w:val="00AF6250"/>
    <w:rsid w:val="00B00371"/>
    <w:rsid w:val="00B10A80"/>
    <w:rsid w:val="00B127FB"/>
    <w:rsid w:val="00B14A37"/>
    <w:rsid w:val="00B21C0D"/>
    <w:rsid w:val="00B32CA1"/>
    <w:rsid w:val="00B40E68"/>
    <w:rsid w:val="00B53F2D"/>
    <w:rsid w:val="00B54EBA"/>
    <w:rsid w:val="00B63A1A"/>
    <w:rsid w:val="00B6785A"/>
    <w:rsid w:val="00B7183C"/>
    <w:rsid w:val="00B80A26"/>
    <w:rsid w:val="00B92A7E"/>
    <w:rsid w:val="00B97AEA"/>
    <w:rsid w:val="00BA45DE"/>
    <w:rsid w:val="00BA4E6B"/>
    <w:rsid w:val="00BB1809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21129"/>
    <w:rsid w:val="00C240AD"/>
    <w:rsid w:val="00C271F7"/>
    <w:rsid w:val="00C43FF7"/>
    <w:rsid w:val="00C44BD6"/>
    <w:rsid w:val="00C5337E"/>
    <w:rsid w:val="00C604E3"/>
    <w:rsid w:val="00C62D90"/>
    <w:rsid w:val="00C64308"/>
    <w:rsid w:val="00C64864"/>
    <w:rsid w:val="00C64AF5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97BF2"/>
    <w:rsid w:val="00CA19E8"/>
    <w:rsid w:val="00CA36FF"/>
    <w:rsid w:val="00CD2C2D"/>
    <w:rsid w:val="00CD3089"/>
    <w:rsid w:val="00CD717A"/>
    <w:rsid w:val="00CE2B64"/>
    <w:rsid w:val="00CE4D41"/>
    <w:rsid w:val="00D019E4"/>
    <w:rsid w:val="00D0203F"/>
    <w:rsid w:val="00D02BD8"/>
    <w:rsid w:val="00D03F7B"/>
    <w:rsid w:val="00D06D75"/>
    <w:rsid w:val="00D10019"/>
    <w:rsid w:val="00D16C35"/>
    <w:rsid w:val="00D2129E"/>
    <w:rsid w:val="00D32EF8"/>
    <w:rsid w:val="00D34F17"/>
    <w:rsid w:val="00D35D94"/>
    <w:rsid w:val="00D35E0F"/>
    <w:rsid w:val="00D50BD5"/>
    <w:rsid w:val="00D52681"/>
    <w:rsid w:val="00D659D1"/>
    <w:rsid w:val="00D67B21"/>
    <w:rsid w:val="00D71A6E"/>
    <w:rsid w:val="00D73433"/>
    <w:rsid w:val="00D73AE3"/>
    <w:rsid w:val="00D756D4"/>
    <w:rsid w:val="00D82553"/>
    <w:rsid w:val="00DA5DD8"/>
    <w:rsid w:val="00DA6D40"/>
    <w:rsid w:val="00DB6E79"/>
    <w:rsid w:val="00DC0480"/>
    <w:rsid w:val="00DC3E62"/>
    <w:rsid w:val="00DC4A34"/>
    <w:rsid w:val="00DD487D"/>
    <w:rsid w:val="00DD76F5"/>
    <w:rsid w:val="00DE4546"/>
    <w:rsid w:val="00DF17C3"/>
    <w:rsid w:val="00DF56B4"/>
    <w:rsid w:val="00DF7E31"/>
    <w:rsid w:val="00E158F5"/>
    <w:rsid w:val="00E16180"/>
    <w:rsid w:val="00E162EB"/>
    <w:rsid w:val="00E20DCA"/>
    <w:rsid w:val="00E230C3"/>
    <w:rsid w:val="00E56330"/>
    <w:rsid w:val="00E618E6"/>
    <w:rsid w:val="00E70D0B"/>
    <w:rsid w:val="00E8216A"/>
    <w:rsid w:val="00E946DD"/>
    <w:rsid w:val="00E95DEB"/>
    <w:rsid w:val="00E961FE"/>
    <w:rsid w:val="00EA3879"/>
    <w:rsid w:val="00EB09C2"/>
    <w:rsid w:val="00EC4303"/>
    <w:rsid w:val="00ED1296"/>
    <w:rsid w:val="00ED6430"/>
    <w:rsid w:val="00EE27FD"/>
    <w:rsid w:val="00F15B6F"/>
    <w:rsid w:val="00F30087"/>
    <w:rsid w:val="00F32C21"/>
    <w:rsid w:val="00F3445C"/>
    <w:rsid w:val="00F452E0"/>
    <w:rsid w:val="00F51B99"/>
    <w:rsid w:val="00F52912"/>
    <w:rsid w:val="00F55D45"/>
    <w:rsid w:val="00F56056"/>
    <w:rsid w:val="00F6093F"/>
    <w:rsid w:val="00F6372B"/>
    <w:rsid w:val="00F72CC1"/>
    <w:rsid w:val="00F7660D"/>
    <w:rsid w:val="00F835AA"/>
    <w:rsid w:val="00F918AE"/>
    <w:rsid w:val="00F97599"/>
    <w:rsid w:val="00FA1A5A"/>
    <w:rsid w:val="00FA4E59"/>
    <w:rsid w:val="00FC287A"/>
    <w:rsid w:val="00FC3625"/>
    <w:rsid w:val="00FC4CB2"/>
    <w:rsid w:val="00FD6C08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cter"/>
    <w:uiPriority w:val="99"/>
    <w:semiHidden/>
    <w:unhideWhenUsed/>
    <w:rsid w:val="0071411F"/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71411F"/>
    <w:rPr>
      <w:rFonts w:ascii="Arial" w:hAnsi="Arial"/>
      <w:color w:val="363435"/>
      <w:sz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cter"/>
    <w:uiPriority w:val="99"/>
    <w:semiHidden/>
    <w:unhideWhenUsed/>
    <w:rsid w:val="0071411F"/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71411F"/>
    <w:rPr>
      <w:rFonts w:ascii="Arial" w:hAnsi="Arial"/>
      <w:color w:val="363435"/>
      <w:sz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C883D-F60F-44B5-8BEA-B8E539D68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975</Characters>
  <Application>Microsoft Office Word</Application>
  <DocSecurity>0</DocSecurity>
  <Lines>8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Lúcia Mendes</cp:lastModifiedBy>
  <cp:revision>2</cp:revision>
  <cp:lastPrinted>2013-03-18T19:02:00Z</cp:lastPrinted>
  <dcterms:created xsi:type="dcterms:W3CDTF">2013-05-20T13:38:00Z</dcterms:created>
  <dcterms:modified xsi:type="dcterms:W3CDTF">2013-05-20T13:38:00Z</dcterms:modified>
</cp:coreProperties>
</file>